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097" w:rsidRDefault="00EC5097" w:rsidP="00A63BC6">
      <w:pPr>
        <w:spacing w:after="0" w:line="240" w:lineRule="auto"/>
        <w:rPr>
          <w:rFonts w:ascii="Arial" w:hAnsi="Arial" w:cs="Arial"/>
          <w:sz w:val="24"/>
          <w:szCs w:val="24"/>
        </w:rPr>
      </w:pPr>
      <w:proofErr w:type="spellStart"/>
      <w:r>
        <w:rPr>
          <w:rFonts w:ascii="Arial" w:hAnsi="Arial" w:cs="Arial"/>
          <w:sz w:val="24"/>
          <w:szCs w:val="24"/>
        </w:rPr>
        <w:t>Anexa</w:t>
      </w:r>
      <w:proofErr w:type="spellEnd"/>
      <w:r>
        <w:rPr>
          <w:rFonts w:ascii="Arial" w:hAnsi="Arial" w:cs="Arial"/>
          <w:sz w:val="24"/>
          <w:szCs w:val="24"/>
        </w:rPr>
        <w:t xml:space="preserve"> 1</w:t>
      </w:r>
    </w:p>
    <w:p w:rsidR="00EC5097" w:rsidRDefault="00EC5097" w:rsidP="00A63BC6">
      <w:pPr>
        <w:spacing w:after="0" w:line="240" w:lineRule="auto"/>
        <w:rPr>
          <w:rFonts w:ascii="Arial" w:hAnsi="Arial" w:cs="Arial"/>
          <w:sz w:val="24"/>
          <w:szCs w:val="24"/>
        </w:rPr>
      </w:pPr>
    </w:p>
    <w:p w:rsidR="00EC5097" w:rsidRDefault="00EC5097" w:rsidP="00A63BC6">
      <w:pPr>
        <w:spacing w:after="0" w:line="240" w:lineRule="auto"/>
        <w:rPr>
          <w:rFonts w:ascii="Arial" w:hAnsi="Arial" w:cs="Arial"/>
          <w:sz w:val="24"/>
          <w:szCs w:val="24"/>
        </w:rPr>
      </w:pPr>
    </w:p>
    <w:p w:rsidR="00A63BC6" w:rsidRPr="00A76E28" w:rsidRDefault="00A63BC6" w:rsidP="00A63BC6">
      <w:pPr>
        <w:spacing w:after="0" w:line="240" w:lineRule="auto"/>
        <w:rPr>
          <w:rFonts w:ascii="Arial" w:hAnsi="Arial" w:cs="Arial"/>
          <w:sz w:val="24"/>
          <w:szCs w:val="24"/>
        </w:rPr>
      </w:pPr>
      <w:r w:rsidRPr="00A76E28">
        <w:rPr>
          <w:rFonts w:ascii="Arial" w:hAnsi="Arial" w:cs="Arial"/>
          <w:sz w:val="24"/>
          <w:szCs w:val="24"/>
        </w:rPr>
        <w:t>ASOCIA</w:t>
      </w:r>
      <w:r w:rsidR="00A76E28" w:rsidRPr="00A76E28">
        <w:rPr>
          <w:rFonts w:ascii="Arial" w:hAnsi="Arial" w:cs="Arial"/>
          <w:sz w:val="24"/>
          <w:szCs w:val="24"/>
        </w:rPr>
        <w:t>Ț</w:t>
      </w:r>
      <w:r w:rsidRPr="00A76E28">
        <w:rPr>
          <w:rFonts w:ascii="Arial" w:hAnsi="Arial" w:cs="Arial"/>
          <w:sz w:val="24"/>
          <w:szCs w:val="24"/>
        </w:rPr>
        <w:t>IA DE PROPRIETARI</w:t>
      </w:r>
      <w:r w:rsidR="004E2BB6">
        <w:rPr>
          <w:rFonts w:ascii="Arial" w:hAnsi="Arial" w:cs="Arial"/>
          <w:sz w:val="24"/>
          <w:szCs w:val="24"/>
        </w:rPr>
        <w:t>/PROPRIETARII</w:t>
      </w:r>
      <w:r w:rsidRPr="00A76E28">
        <w:rPr>
          <w:rFonts w:ascii="Arial" w:hAnsi="Arial" w:cs="Arial"/>
          <w:sz w:val="24"/>
          <w:szCs w:val="24"/>
        </w:rPr>
        <w:t xml:space="preserve"> …………………..</w:t>
      </w:r>
    </w:p>
    <w:p w:rsidR="00A63BC6" w:rsidRPr="00A76E28" w:rsidRDefault="00A63BC6" w:rsidP="00A63BC6">
      <w:pPr>
        <w:spacing w:after="0" w:line="240" w:lineRule="auto"/>
        <w:rPr>
          <w:rFonts w:ascii="Arial" w:hAnsi="Arial" w:cs="Arial"/>
          <w:sz w:val="24"/>
          <w:szCs w:val="24"/>
        </w:rPr>
      </w:pPr>
      <w:r w:rsidRPr="00A76E28">
        <w:rPr>
          <w:rFonts w:ascii="Arial" w:hAnsi="Arial" w:cs="Arial"/>
          <w:sz w:val="24"/>
          <w:szCs w:val="24"/>
        </w:rPr>
        <w:t>Str. .................................. nr. .....</w:t>
      </w:r>
      <w:proofErr w:type="gramStart"/>
      <w:r w:rsidRPr="00A76E28">
        <w:rPr>
          <w:rFonts w:ascii="Arial" w:hAnsi="Arial" w:cs="Arial"/>
          <w:sz w:val="24"/>
          <w:szCs w:val="24"/>
        </w:rPr>
        <w:t>,</w:t>
      </w:r>
      <w:proofErr w:type="spellStart"/>
      <w:r w:rsidRPr="00A76E28">
        <w:rPr>
          <w:rFonts w:ascii="Arial" w:hAnsi="Arial" w:cs="Arial"/>
          <w:sz w:val="24"/>
          <w:szCs w:val="24"/>
        </w:rPr>
        <w:t>bl</w:t>
      </w:r>
      <w:proofErr w:type="spellEnd"/>
      <w:proofErr w:type="gramEnd"/>
      <w:r w:rsidRPr="00A76E28">
        <w:rPr>
          <w:rFonts w:ascii="Arial" w:hAnsi="Arial" w:cs="Arial"/>
          <w:sz w:val="24"/>
          <w:szCs w:val="24"/>
        </w:rPr>
        <w:t>……, sc……</w:t>
      </w:r>
    </w:p>
    <w:p w:rsidR="00A63BC6" w:rsidRPr="00A76E28" w:rsidRDefault="00A63BC6" w:rsidP="00A63BC6">
      <w:pPr>
        <w:spacing w:after="0" w:line="240" w:lineRule="auto"/>
        <w:rPr>
          <w:rFonts w:ascii="Arial" w:hAnsi="Arial" w:cs="Arial"/>
          <w:sz w:val="24"/>
          <w:szCs w:val="24"/>
        </w:rPr>
      </w:pPr>
      <w:r w:rsidRPr="00A76E28">
        <w:rPr>
          <w:rFonts w:ascii="Arial" w:hAnsi="Arial" w:cs="Arial"/>
          <w:sz w:val="24"/>
          <w:szCs w:val="24"/>
        </w:rPr>
        <w:t xml:space="preserve">Pascani, </w:t>
      </w:r>
      <w:proofErr w:type="spellStart"/>
      <w:r w:rsidRPr="00A76E28">
        <w:rPr>
          <w:rFonts w:ascii="Arial" w:hAnsi="Arial" w:cs="Arial"/>
          <w:sz w:val="24"/>
          <w:szCs w:val="24"/>
        </w:rPr>
        <w:t>jud.Iasi</w:t>
      </w:r>
      <w:proofErr w:type="spellEnd"/>
    </w:p>
    <w:p w:rsidR="00A63BC6" w:rsidRPr="00A76E28" w:rsidRDefault="004E2BB6" w:rsidP="00A63BC6">
      <w:pPr>
        <w:spacing w:after="0" w:line="240" w:lineRule="auto"/>
        <w:rPr>
          <w:rFonts w:ascii="Arial" w:hAnsi="Arial" w:cs="Arial"/>
          <w:sz w:val="24"/>
          <w:szCs w:val="24"/>
        </w:rPr>
      </w:pPr>
      <w:proofErr w:type="spellStart"/>
      <w:r>
        <w:rPr>
          <w:rFonts w:ascii="Arial" w:hAnsi="Arial" w:cs="Arial"/>
          <w:sz w:val="24"/>
          <w:szCs w:val="24"/>
        </w:rPr>
        <w:t>Codul</w:t>
      </w:r>
      <w:proofErr w:type="spellEnd"/>
      <w:r>
        <w:rPr>
          <w:rFonts w:ascii="Arial" w:hAnsi="Arial" w:cs="Arial"/>
          <w:sz w:val="24"/>
          <w:szCs w:val="24"/>
        </w:rPr>
        <w:t xml:space="preserve"> de </w:t>
      </w:r>
      <w:proofErr w:type="spellStart"/>
      <w:r>
        <w:rPr>
          <w:rFonts w:ascii="Arial" w:hAnsi="Arial" w:cs="Arial"/>
          <w:sz w:val="24"/>
          <w:szCs w:val="24"/>
        </w:rPr>
        <w:t>inregistrare</w:t>
      </w:r>
      <w:proofErr w:type="spellEnd"/>
      <w:r>
        <w:rPr>
          <w:rFonts w:ascii="Arial" w:hAnsi="Arial" w:cs="Arial"/>
          <w:sz w:val="24"/>
          <w:szCs w:val="24"/>
        </w:rPr>
        <w:t xml:space="preserve"> </w:t>
      </w:r>
      <w:proofErr w:type="spellStart"/>
      <w:r>
        <w:rPr>
          <w:rFonts w:ascii="Arial" w:hAnsi="Arial" w:cs="Arial"/>
          <w:sz w:val="24"/>
          <w:szCs w:val="24"/>
        </w:rPr>
        <w:t>fiscal</w:t>
      </w:r>
      <w:r w:rsidR="00A76E28" w:rsidRPr="00A76E28">
        <w:rPr>
          <w:rFonts w:ascii="Arial" w:hAnsi="Arial" w:cs="Arial"/>
          <w:sz w:val="24"/>
          <w:szCs w:val="24"/>
        </w:rPr>
        <w:t>ă</w:t>
      </w:r>
      <w:proofErr w:type="spellEnd"/>
      <w:r w:rsidR="00A63BC6" w:rsidRPr="00A76E28">
        <w:rPr>
          <w:rFonts w:ascii="Arial" w:hAnsi="Arial" w:cs="Arial"/>
          <w:sz w:val="24"/>
          <w:szCs w:val="24"/>
        </w:rPr>
        <w:t>....................................</w:t>
      </w:r>
    </w:p>
    <w:p w:rsidR="00C85F48" w:rsidRPr="00A76E28" w:rsidRDefault="00C85F48" w:rsidP="00A63BC6">
      <w:pPr>
        <w:spacing w:after="0" w:line="240" w:lineRule="auto"/>
        <w:rPr>
          <w:rFonts w:ascii="Arial" w:hAnsi="Arial" w:cs="Arial"/>
          <w:sz w:val="24"/>
          <w:szCs w:val="24"/>
        </w:rPr>
      </w:pPr>
      <w:r w:rsidRPr="00A76E28">
        <w:rPr>
          <w:rFonts w:ascii="Arial" w:hAnsi="Arial" w:cs="Arial"/>
          <w:sz w:val="24"/>
          <w:szCs w:val="24"/>
        </w:rPr>
        <w:t>Cont IBAN………………………………………………</w:t>
      </w:r>
    </w:p>
    <w:p w:rsidR="00C85F48" w:rsidRPr="00A76E28" w:rsidRDefault="00C85F48" w:rsidP="00A63BC6">
      <w:pPr>
        <w:spacing w:after="0" w:line="240" w:lineRule="auto"/>
        <w:rPr>
          <w:rFonts w:ascii="Arial" w:hAnsi="Arial" w:cs="Arial"/>
          <w:sz w:val="24"/>
          <w:szCs w:val="24"/>
        </w:rPr>
      </w:pPr>
      <w:proofErr w:type="spellStart"/>
      <w:r w:rsidRPr="00A76E28">
        <w:rPr>
          <w:rFonts w:ascii="Arial" w:hAnsi="Arial" w:cs="Arial"/>
          <w:sz w:val="24"/>
          <w:szCs w:val="24"/>
        </w:rPr>
        <w:t>Deschis</w:t>
      </w:r>
      <w:proofErr w:type="spellEnd"/>
      <w:r w:rsidRPr="00A76E28">
        <w:rPr>
          <w:rFonts w:ascii="Arial" w:hAnsi="Arial" w:cs="Arial"/>
          <w:sz w:val="24"/>
          <w:szCs w:val="24"/>
        </w:rPr>
        <w:t xml:space="preserve"> la………………………………………………</w:t>
      </w:r>
    </w:p>
    <w:p w:rsidR="00A63BC6" w:rsidRPr="00A76E28" w:rsidRDefault="00A63BC6" w:rsidP="00A63BC6">
      <w:pPr>
        <w:spacing w:after="0" w:line="240" w:lineRule="auto"/>
        <w:rPr>
          <w:rFonts w:ascii="Arial" w:hAnsi="Arial" w:cs="Arial"/>
          <w:sz w:val="24"/>
          <w:szCs w:val="24"/>
        </w:rPr>
      </w:pPr>
      <w:r w:rsidRPr="00A76E28">
        <w:rPr>
          <w:rFonts w:ascii="Arial" w:hAnsi="Arial" w:cs="Arial"/>
          <w:sz w:val="24"/>
          <w:szCs w:val="24"/>
        </w:rPr>
        <w:t xml:space="preserve"> </w:t>
      </w:r>
    </w:p>
    <w:p w:rsidR="00A63BC6" w:rsidRPr="0067588E" w:rsidRDefault="00A63BC6" w:rsidP="00A63BC6">
      <w:pPr>
        <w:spacing w:after="0" w:line="240" w:lineRule="auto"/>
        <w:jc w:val="center"/>
        <w:rPr>
          <w:rFonts w:ascii="Arial" w:hAnsi="Arial" w:cs="Arial"/>
          <w:b/>
          <w:sz w:val="24"/>
          <w:szCs w:val="24"/>
        </w:rPr>
      </w:pPr>
      <w:r w:rsidRPr="0067588E">
        <w:rPr>
          <w:rFonts w:ascii="Arial" w:hAnsi="Arial" w:cs="Arial"/>
          <w:b/>
          <w:sz w:val="24"/>
          <w:szCs w:val="24"/>
        </w:rPr>
        <w:t>HOT</w:t>
      </w:r>
      <w:r w:rsidR="002E696E" w:rsidRPr="0067588E">
        <w:rPr>
          <w:rFonts w:ascii="Arial" w:hAnsi="Arial" w:cs="Arial"/>
          <w:b/>
          <w:sz w:val="24"/>
          <w:szCs w:val="24"/>
        </w:rPr>
        <w:t>Ă</w:t>
      </w:r>
      <w:r w:rsidRPr="0067588E">
        <w:rPr>
          <w:rFonts w:ascii="Arial" w:hAnsi="Arial" w:cs="Arial"/>
          <w:b/>
          <w:sz w:val="24"/>
          <w:szCs w:val="24"/>
        </w:rPr>
        <w:t>R</w:t>
      </w:r>
      <w:r w:rsidR="002E696E" w:rsidRPr="0067588E">
        <w:rPr>
          <w:rFonts w:ascii="Arial" w:hAnsi="Arial" w:cs="Arial"/>
          <w:b/>
          <w:sz w:val="24"/>
          <w:szCs w:val="24"/>
        </w:rPr>
        <w:t>Â</w:t>
      </w:r>
      <w:r w:rsidRPr="0067588E">
        <w:rPr>
          <w:rFonts w:ascii="Arial" w:hAnsi="Arial" w:cs="Arial"/>
          <w:b/>
          <w:sz w:val="24"/>
          <w:szCs w:val="24"/>
        </w:rPr>
        <w:t>REA</w:t>
      </w:r>
    </w:p>
    <w:p w:rsidR="00A63BC6" w:rsidRPr="0067588E" w:rsidRDefault="00A63BC6" w:rsidP="00A63BC6">
      <w:pPr>
        <w:spacing w:after="0" w:line="240" w:lineRule="auto"/>
        <w:jc w:val="center"/>
        <w:rPr>
          <w:rFonts w:ascii="Arial" w:hAnsi="Arial" w:cs="Arial"/>
          <w:b/>
          <w:sz w:val="24"/>
          <w:szCs w:val="24"/>
        </w:rPr>
      </w:pPr>
      <w:proofErr w:type="spellStart"/>
      <w:r w:rsidRPr="0067588E">
        <w:rPr>
          <w:rFonts w:ascii="Arial" w:hAnsi="Arial" w:cs="Arial"/>
          <w:b/>
          <w:sz w:val="24"/>
          <w:szCs w:val="24"/>
        </w:rPr>
        <w:t>Adun</w:t>
      </w:r>
      <w:r w:rsidR="002E696E" w:rsidRPr="0067588E">
        <w:rPr>
          <w:rFonts w:ascii="Arial" w:hAnsi="Arial" w:cs="Arial"/>
          <w:b/>
          <w:sz w:val="24"/>
          <w:szCs w:val="24"/>
        </w:rPr>
        <w:t>ă</w:t>
      </w:r>
      <w:r w:rsidRPr="0067588E">
        <w:rPr>
          <w:rFonts w:ascii="Arial" w:hAnsi="Arial" w:cs="Arial"/>
          <w:b/>
          <w:sz w:val="24"/>
          <w:szCs w:val="24"/>
        </w:rPr>
        <w:t>rii</w:t>
      </w:r>
      <w:proofErr w:type="spellEnd"/>
      <w:r w:rsidRPr="0067588E">
        <w:rPr>
          <w:rFonts w:ascii="Arial" w:hAnsi="Arial" w:cs="Arial"/>
          <w:b/>
          <w:sz w:val="24"/>
          <w:szCs w:val="24"/>
        </w:rPr>
        <w:t xml:space="preserve"> </w:t>
      </w:r>
      <w:proofErr w:type="spellStart"/>
      <w:r w:rsidRPr="0067588E">
        <w:rPr>
          <w:rFonts w:ascii="Arial" w:hAnsi="Arial" w:cs="Arial"/>
          <w:b/>
          <w:sz w:val="24"/>
          <w:szCs w:val="24"/>
        </w:rPr>
        <w:t>generale</w:t>
      </w:r>
      <w:proofErr w:type="spellEnd"/>
      <w:r w:rsidRPr="0067588E">
        <w:rPr>
          <w:rFonts w:ascii="Arial" w:hAnsi="Arial" w:cs="Arial"/>
          <w:b/>
          <w:sz w:val="24"/>
          <w:szCs w:val="24"/>
        </w:rPr>
        <w:t xml:space="preserve"> a </w:t>
      </w:r>
      <w:proofErr w:type="spellStart"/>
      <w:r w:rsidRPr="0067588E">
        <w:rPr>
          <w:rFonts w:ascii="Arial" w:hAnsi="Arial" w:cs="Arial"/>
          <w:b/>
          <w:sz w:val="24"/>
          <w:szCs w:val="24"/>
        </w:rPr>
        <w:t>proprietarilor</w:t>
      </w:r>
      <w:proofErr w:type="spellEnd"/>
      <w:r w:rsidRPr="0067588E">
        <w:rPr>
          <w:rFonts w:ascii="Arial" w:hAnsi="Arial" w:cs="Arial"/>
          <w:b/>
          <w:sz w:val="24"/>
          <w:szCs w:val="24"/>
        </w:rPr>
        <w:t xml:space="preserve"> </w:t>
      </w:r>
    </w:p>
    <w:p w:rsidR="00A63BC6" w:rsidRPr="0067588E" w:rsidRDefault="00A63BC6" w:rsidP="00A63BC6">
      <w:pPr>
        <w:spacing w:after="0" w:line="240" w:lineRule="auto"/>
        <w:jc w:val="center"/>
        <w:rPr>
          <w:rFonts w:ascii="Arial" w:hAnsi="Arial" w:cs="Arial"/>
          <w:b/>
          <w:sz w:val="24"/>
          <w:szCs w:val="24"/>
        </w:rPr>
      </w:pPr>
      <w:r w:rsidRPr="0067588E">
        <w:rPr>
          <w:rFonts w:ascii="Arial" w:hAnsi="Arial" w:cs="Arial"/>
          <w:b/>
          <w:sz w:val="24"/>
          <w:szCs w:val="24"/>
        </w:rPr>
        <w:t>nr. ............ din data de ........................</w:t>
      </w:r>
    </w:p>
    <w:p w:rsidR="00764EB6" w:rsidRPr="00A76E28" w:rsidRDefault="00764EB6" w:rsidP="00166E22">
      <w:pPr>
        <w:spacing w:after="0" w:line="240" w:lineRule="auto"/>
        <w:rPr>
          <w:rFonts w:ascii="Arial" w:hAnsi="Arial" w:cs="Arial"/>
          <w:sz w:val="24"/>
          <w:szCs w:val="24"/>
        </w:rPr>
      </w:pPr>
    </w:p>
    <w:p w:rsidR="00764EB6" w:rsidRPr="00A76E28" w:rsidRDefault="00764EB6" w:rsidP="00166E22">
      <w:pPr>
        <w:spacing w:after="0" w:line="240" w:lineRule="auto"/>
        <w:rPr>
          <w:rFonts w:ascii="Arial" w:hAnsi="Arial" w:cs="Arial"/>
          <w:sz w:val="24"/>
          <w:szCs w:val="24"/>
        </w:rPr>
      </w:pPr>
    </w:p>
    <w:p w:rsidR="0067588E" w:rsidRDefault="004D0D62" w:rsidP="00C85F48">
      <w:pPr>
        <w:autoSpaceDE w:val="0"/>
        <w:autoSpaceDN w:val="0"/>
        <w:adjustRightInd w:val="0"/>
        <w:spacing w:after="0" w:line="240" w:lineRule="auto"/>
        <w:ind w:firstLine="720"/>
        <w:jc w:val="both"/>
        <w:rPr>
          <w:rFonts w:ascii="Arial" w:hAnsi="Arial" w:cs="Arial"/>
          <w:sz w:val="24"/>
          <w:szCs w:val="24"/>
          <w:lang w:val="it-IT"/>
        </w:rPr>
      </w:pPr>
      <w:r w:rsidRPr="00A76E28">
        <w:rPr>
          <w:rFonts w:ascii="Arial" w:hAnsi="Arial" w:cs="Arial"/>
          <w:sz w:val="24"/>
          <w:szCs w:val="24"/>
          <w:lang w:val="it-IT"/>
        </w:rPr>
        <w:t>Azi, data.................</w:t>
      </w:r>
      <w:r w:rsidR="00C85F48" w:rsidRPr="00A76E28">
        <w:rPr>
          <w:rFonts w:ascii="Arial" w:hAnsi="Arial" w:cs="Arial"/>
          <w:sz w:val="24"/>
          <w:szCs w:val="24"/>
          <w:lang w:val="it-IT"/>
        </w:rPr>
        <w:t xml:space="preserve"> în Ședința Adunării Generale a Asociației de proprietari</w:t>
      </w:r>
      <w:r w:rsidR="00227E8F">
        <w:rPr>
          <w:rFonts w:ascii="Arial" w:hAnsi="Arial" w:cs="Arial"/>
          <w:sz w:val="24"/>
          <w:szCs w:val="24"/>
          <w:lang w:val="it-IT"/>
        </w:rPr>
        <w:t>/proprietarilor</w:t>
      </w:r>
      <w:r w:rsidR="00C85F48" w:rsidRPr="00A76E28">
        <w:rPr>
          <w:rFonts w:ascii="Arial" w:hAnsi="Arial" w:cs="Arial"/>
          <w:sz w:val="24"/>
          <w:szCs w:val="24"/>
          <w:lang w:val="it-IT"/>
        </w:rPr>
        <w:t>..........................., reprezentată prin dl/d-na....................................................., în calitate de președinte</w:t>
      </w:r>
      <w:r w:rsidR="00227E8F">
        <w:rPr>
          <w:rFonts w:ascii="Arial" w:hAnsi="Arial" w:cs="Arial"/>
          <w:sz w:val="24"/>
          <w:szCs w:val="24"/>
          <w:lang w:val="it-IT"/>
        </w:rPr>
        <w:t>/reprezentant conventional</w:t>
      </w:r>
      <w:r w:rsidR="00C85F48" w:rsidRPr="00A76E28">
        <w:rPr>
          <w:rFonts w:ascii="Arial" w:hAnsi="Arial" w:cs="Arial"/>
          <w:sz w:val="24"/>
          <w:szCs w:val="24"/>
          <w:lang w:val="it-IT"/>
        </w:rPr>
        <w:t>, posesor/posesoare al actului de identitate tip....., seria......, nr........................., eliberat de...................................... la data de..................................., CNP.................................... domiciliat în......................................, str......................................., nr..............., bl......, sc......., et......, ap..........</w:t>
      </w:r>
      <w:r w:rsidR="00A63BC6" w:rsidRPr="00A76E28">
        <w:rPr>
          <w:rFonts w:ascii="Arial" w:hAnsi="Arial" w:cs="Arial"/>
          <w:sz w:val="24"/>
          <w:szCs w:val="24"/>
          <w:lang w:val="it-IT"/>
        </w:rPr>
        <w:t xml:space="preserve">, </w:t>
      </w:r>
    </w:p>
    <w:p w:rsidR="0067588E" w:rsidRDefault="0067588E" w:rsidP="00C85F48">
      <w:pPr>
        <w:autoSpaceDE w:val="0"/>
        <w:autoSpaceDN w:val="0"/>
        <w:adjustRightInd w:val="0"/>
        <w:spacing w:after="0" w:line="240" w:lineRule="auto"/>
        <w:ind w:firstLine="720"/>
        <w:jc w:val="both"/>
        <w:rPr>
          <w:rFonts w:ascii="Arial" w:hAnsi="Arial" w:cs="Arial"/>
          <w:sz w:val="24"/>
          <w:szCs w:val="24"/>
          <w:lang w:val="it-IT"/>
        </w:rPr>
      </w:pPr>
      <w:r>
        <w:rPr>
          <w:rFonts w:ascii="Arial" w:hAnsi="Arial" w:cs="Arial"/>
          <w:sz w:val="24"/>
          <w:szCs w:val="24"/>
          <w:lang w:val="it-IT"/>
        </w:rPr>
        <w:t>În prezența membrilor Asociației</w:t>
      </w:r>
      <w:r w:rsidR="000B4B8C">
        <w:rPr>
          <w:rFonts w:ascii="Arial" w:hAnsi="Arial" w:cs="Arial"/>
          <w:sz w:val="24"/>
          <w:szCs w:val="24"/>
          <w:lang w:val="it-IT"/>
        </w:rPr>
        <w:t>/proprietarilor</w:t>
      </w:r>
      <w:r>
        <w:rPr>
          <w:rFonts w:ascii="Arial" w:hAnsi="Arial" w:cs="Arial"/>
          <w:sz w:val="24"/>
          <w:szCs w:val="24"/>
          <w:lang w:val="it-IT"/>
        </w:rPr>
        <w:t>, conform Anexei, s-a adoptat următoarea:</w:t>
      </w:r>
    </w:p>
    <w:p w:rsidR="0067588E" w:rsidRPr="0067588E" w:rsidRDefault="0067588E" w:rsidP="00C85F48">
      <w:pPr>
        <w:autoSpaceDE w:val="0"/>
        <w:autoSpaceDN w:val="0"/>
        <w:adjustRightInd w:val="0"/>
        <w:spacing w:after="0" w:line="240" w:lineRule="auto"/>
        <w:ind w:firstLine="720"/>
        <w:jc w:val="both"/>
        <w:rPr>
          <w:rFonts w:ascii="Arial" w:hAnsi="Arial" w:cs="Arial"/>
          <w:b/>
          <w:sz w:val="24"/>
          <w:szCs w:val="24"/>
          <w:lang w:val="it-IT"/>
        </w:rPr>
      </w:pPr>
    </w:p>
    <w:p w:rsidR="00A317C6" w:rsidRPr="0067588E" w:rsidRDefault="00145D6E" w:rsidP="00A76E28">
      <w:pPr>
        <w:spacing w:after="0" w:line="240" w:lineRule="auto"/>
        <w:jc w:val="center"/>
        <w:rPr>
          <w:rFonts w:ascii="Arial" w:hAnsi="Arial" w:cs="Arial"/>
          <w:b/>
          <w:sz w:val="24"/>
          <w:szCs w:val="24"/>
          <w:lang w:val="it-IT"/>
        </w:rPr>
      </w:pPr>
      <w:r w:rsidRPr="0067588E">
        <w:rPr>
          <w:rFonts w:ascii="Arial" w:hAnsi="Arial" w:cs="Arial"/>
          <w:b/>
          <w:sz w:val="24"/>
          <w:szCs w:val="24"/>
          <w:lang w:val="it-IT"/>
        </w:rPr>
        <w:t>HOT</w:t>
      </w:r>
      <w:r w:rsidR="00A76E28" w:rsidRPr="0067588E">
        <w:rPr>
          <w:rFonts w:ascii="Arial" w:hAnsi="Arial" w:cs="Arial"/>
          <w:b/>
          <w:sz w:val="24"/>
          <w:szCs w:val="24"/>
          <w:lang w:val="it-IT"/>
        </w:rPr>
        <w:t>Ă</w:t>
      </w:r>
      <w:r w:rsidRPr="0067588E">
        <w:rPr>
          <w:rFonts w:ascii="Arial" w:hAnsi="Arial" w:cs="Arial"/>
          <w:b/>
          <w:sz w:val="24"/>
          <w:szCs w:val="24"/>
          <w:lang w:val="it-IT"/>
        </w:rPr>
        <w:t>R</w:t>
      </w:r>
      <w:r w:rsidR="0067588E" w:rsidRPr="0067588E">
        <w:rPr>
          <w:rFonts w:ascii="Arial" w:hAnsi="Arial" w:cs="Arial"/>
          <w:b/>
          <w:sz w:val="24"/>
          <w:szCs w:val="24"/>
          <w:lang w:val="it-IT"/>
        </w:rPr>
        <w:t>ÂRE</w:t>
      </w:r>
    </w:p>
    <w:p w:rsidR="00853F10" w:rsidRPr="00A76E28" w:rsidRDefault="00853F10" w:rsidP="00166E22">
      <w:pPr>
        <w:spacing w:after="0" w:line="240" w:lineRule="auto"/>
        <w:jc w:val="center"/>
        <w:rPr>
          <w:rFonts w:ascii="Arial" w:hAnsi="Arial" w:cs="Arial"/>
          <w:sz w:val="24"/>
          <w:szCs w:val="24"/>
          <w:lang w:val="it-IT"/>
        </w:rPr>
      </w:pPr>
    </w:p>
    <w:p w:rsidR="00E66E0A" w:rsidRDefault="00A450E6" w:rsidP="006179D5">
      <w:pPr>
        <w:tabs>
          <w:tab w:val="left" w:pos="360"/>
          <w:tab w:val="left" w:pos="630"/>
          <w:tab w:val="left" w:pos="810"/>
        </w:tabs>
        <w:spacing w:after="0" w:line="240" w:lineRule="auto"/>
        <w:ind w:firstLine="709"/>
        <w:jc w:val="both"/>
        <w:rPr>
          <w:rFonts w:ascii="Arial" w:hAnsi="Arial" w:cs="Arial"/>
          <w:b/>
          <w:sz w:val="24"/>
          <w:szCs w:val="24"/>
        </w:rPr>
      </w:pPr>
      <w:r w:rsidRPr="00A76E28">
        <w:rPr>
          <w:rFonts w:ascii="Arial" w:hAnsi="Arial" w:cs="Arial"/>
          <w:sz w:val="24"/>
          <w:szCs w:val="24"/>
          <w:lang w:val="it-IT"/>
        </w:rPr>
        <w:t xml:space="preserve"> </w:t>
      </w:r>
      <w:r w:rsidR="002E696E" w:rsidRPr="00A76E28">
        <w:rPr>
          <w:rFonts w:ascii="Arial" w:hAnsi="Arial" w:cs="Arial"/>
          <w:sz w:val="24"/>
          <w:szCs w:val="24"/>
          <w:lang w:val="it-IT"/>
        </w:rPr>
        <w:tab/>
      </w:r>
      <w:r w:rsidRPr="00A76E28">
        <w:rPr>
          <w:rFonts w:ascii="Arial" w:hAnsi="Arial" w:cs="Arial"/>
          <w:b/>
          <w:sz w:val="24"/>
          <w:szCs w:val="24"/>
          <w:lang w:val="it-IT"/>
        </w:rPr>
        <w:t>Art.1</w:t>
      </w:r>
      <w:r w:rsidR="002E696E" w:rsidRPr="00A76E28">
        <w:rPr>
          <w:rFonts w:ascii="Arial" w:hAnsi="Arial" w:cs="Arial"/>
          <w:b/>
          <w:sz w:val="24"/>
          <w:szCs w:val="24"/>
          <w:lang w:val="it-IT"/>
        </w:rPr>
        <w:t xml:space="preserve"> </w:t>
      </w:r>
      <w:r w:rsidR="00E66E0A" w:rsidRPr="00A76E28">
        <w:rPr>
          <w:rFonts w:ascii="Arial" w:hAnsi="Arial" w:cs="Arial"/>
          <w:sz w:val="24"/>
          <w:szCs w:val="24"/>
          <w:lang w:val="it-IT"/>
        </w:rPr>
        <w:t>Se aprob</w:t>
      </w:r>
      <w:r w:rsidR="002E696E" w:rsidRPr="00A76E28">
        <w:rPr>
          <w:rFonts w:ascii="Arial" w:hAnsi="Arial" w:cs="Arial"/>
          <w:sz w:val="24"/>
          <w:szCs w:val="24"/>
          <w:lang w:val="it-IT"/>
        </w:rPr>
        <w:t>ă</w:t>
      </w:r>
      <w:r w:rsidR="00E66E0A" w:rsidRPr="00A76E28">
        <w:rPr>
          <w:rFonts w:ascii="Arial" w:hAnsi="Arial" w:cs="Arial"/>
          <w:sz w:val="24"/>
          <w:szCs w:val="24"/>
          <w:lang w:val="it-IT"/>
        </w:rPr>
        <w:t xml:space="preserve"> </w:t>
      </w:r>
      <w:r w:rsidR="0067588E">
        <w:rPr>
          <w:rFonts w:ascii="Arial" w:hAnsi="Arial" w:cs="Arial"/>
          <w:sz w:val="24"/>
          <w:szCs w:val="24"/>
          <w:lang w:val="it-IT"/>
        </w:rPr>
        <w:t>participarea Asociației de Proprietari</w:t>
      </w:r>
      <w:r w:rsidR="000B4B8C">
        <w:rPr>
          <w:rFonts w:ascii="Arial" w:hAnsi="Arial" w:cs="Arial"/>
          <w:sz w:val="24"/>
          <w:szCs w:val="24"/>
          <w:lang w:val="it-IT"/>
        </w:rPr>
        <w:t>/proprietarilor</w:t>
      </w:r>
      <w:r w:rsidR="0067588E">
        <w:rPr>
          <w:rFonts w:ascii="Arial" w:hAnsi="Arial" w:cs="Arial"/>
          <w:sz w:val="24"/>
          <w:szCs w:val="24"/>
          <w:lang w:val="it-IT"/>
        </w:rPr>
        <w:t xml:space="preserve">...............................la Programul Național de Redresare și Reziliență, </w:t>
      </w:r>
      <w:proofErr w:type="spellStart"/>
      <w:r w:rsidR="004D0D62" w:rsidRPr="00A76E28">
        <w:rPr>
          <w:rFonts w:ascii="Arial" w:hAnsi="Arial" w:cs="Arial"/>
          <w:sz w:val="24"/>
          <w:szCs w:val="24"/>
          <w:lang w:val="en-GB" w:eastAsia="en-GB"/>
        </w:rPr>
        <w:t>Componenta</w:t>
      </w:r>
      <w:proofErr w:type="spellEnd"/>
      <w:r w:rsidR="004D0D62" w:rsidRPr="00A76E28">
        <w:rPr>
          <w:rFonts w:ascii="Arial" w:hAnsi="Arial" w:cs="Arial"/>
          <w:sz w:val="24"/>
          <w:szCs w:val="24"/>
          <w:lang w:val="en-GB" w:eastAsia="en-GB"/>
        </w:rPr>
        <w:t xml:space="preserve"> C5 – </w:t>
      </w:r>
      <w:proofErr w:type="spellStart"/>
      <w:r w:rsidR="004D0D62" w:rsidRPr="00A76E28">
        <w:rPr>
          <w:rFonts w:ascii="Arial" w:hAnsi="Arial" w:cs="Arial"/>
          <w:sz w:val="24"/>
          <w:szCs w:val="24"/>
          <w:lang w:val="en-GB" w:eastAsia="en-GB"/>
        </w:rPr>
        <w:t>Valul</w:t>
      </w:r>
      <w:proofErr w:type="spellEnd"/>
      <w:r w:rsidR="004D0D62" w:rsidRPr="00A76E28">
        <w:rPr>
          <w:rFonts w:ascii="Arial" w:hAnsi="Arial" w:cs="Arial"/>
          <w:sz w:val="24"/>
          <w:szCs w:val="24"/>
          <w:lang w:val="en-GB" w:eastAsia="en-GB"/>
        </w:rPr>
        <w:t xml:space="preserve"> </w:t>
      </w:r>
      <w:proofErr w:type="spellStart"/>
      <w:r w:rsidR="004D0D62" w:rsidRPr="00A76E28">
        <w:rPr>
          <w:rFonts w:ascii="Arial" w:hAnsi="Arial" w:cs="Arial"/>
          <w:sz w:val="24"/>
          <w:szCs w:val="24"/>
          <w:lang w:val="en-GB" w:eastAsia="en-GB"/>
        </w:rPr>
        <w:t>Renovării</w:t>
      </w:r>
      <w:proofErr w:type="spellEnd"/>
      <w:r w:rsidR="004D0D62" w:rsidRPr="00A76E28">
        <w:rPr>
          <w:rFonts w:ascii="Arial" w:hAnsi="Arial" w:cs="Arial"/>
          <w:sz w:val="24"/>
          <w:szCs w:val="24"/>
          <w:lang w:val="en-GB" w:eastAsia="en-GB"/>
        </w:rPr>
        <w:t xml:space="preserve">, </w:t>
      </w:r>
      <w:proofErr w:type="spellStart"/>
      <w:r w:rsidR="004D0D62" w:rsidRPr="00A76E28">
        <w:rPr>
          <w:rFonts w:ascii="Arial" w:hAnsi="Arial" w:cs="Arial"/>
          <w:sz w:val="24"/>
          <w:szCs w:val="24"/>
          <w:lang w:val="en-GB" w:eastAsia="en-GB"/>
        </w:rPr>
        <w:t>Investiția</w:t>
      </w:r>
      <w:proofErr w:type="spellEnd"/>
      <w:r w:rsidR="004D0D62" w:rsidRPr="00A76E28">
        <w:rPr>
          <w:rFonts w:ascii="Arial" w:hAnsi="Arial" w:cs="Arial"/>
          <w:sz w:val="24"/>
          <w:szCs w:val="24"/>
          <w:lang w:val="en-GB" w:eastAsia="en-GB"/>
        </w:rPr>
        <w:t xml:space="preserve"> I1 </w:t>
      </w:r>
      <w:proofErr w:type="spellStart"/>
      <w:r w:rsidR="004D0D62" w:rsidRPr="00A76E28">
        <w:rPr>
          <w:rFonts w:ascii="Arial" w:hAnsi="Arial" w:cs="Arial"/>
          <w:sz w:val="24"/>
          <w:szCs w:val="24"/>
          <w:lang w:val="en-GB" w:eastAsia="en-GB"/>
        </w:rPr>
        <w:t>Instituirea</w:t>
      </w:r>
      <w:proofErr w:type="spellEnd"/>
      <w:r w:rsidR="004D0D62" w:rsidRPr="00A76E28">
        <w:rPr>
          <w:rFonts w:ascii="Arial" w:hAnsi="Arial" w:cs="Arial"/>
          <w:sz w:val="24"/>
          <w:szCs w:val="24"/>
          <w:lang w:val="en-GB" w:eastAsia="en-GB"/>
        </w:rPr>
        <w:t xml:space="preserve"> </w:t>
      </w:r>
      <w:proofErr w:type="spellStart"/>
      <w:r w:rsidR="004D0D62" w:rsidRPr="00A76E28">
        <w:rPr>
          <w:rFonts w:ascii="Arial" w:hAnsi="Arial" w:cs="Arial"/>
          <w:sz w:val="24"/>
          <w:szCs w:val="24"/>
          <w:lang w:val="en-GB" w:eastAsia="en-GB"/>
        </w:rPr>
        <w:t>unui</w:t>
      </w:r>
      <w:proofErr w:type="spellEnd"/>
      <w:r w:rsidR="004D0D62" w:rsidRPr="00A76E28">
        <w:rPr>
          <w:rFonts w:ascii="Arial" w:hAnsi="Arial" w:cs="Arial"/>
          <w:sz w:val="24"/>
          <w:szCs w:val="24"/>
          <w:lang w:val="en-GB" w:eastAsia="en-GB"/>
        </w:rPr>
        <w:t xml:space="preserve"> fond </w:t>
      </w:r>
      <w:proofErr w:type="spellStart"/>
      <w:r w:rsidR="004D0D62" w:rsidRPr="00A76E28">
        <w:rPr>
          <w:rFonts w:ascii="Arial" w:hAnsi="Arial" w:cs="Arial"/>
          <w:sz w:val="24"/>
          <w:szCs w:val="24"/>
          <w:lang w:val="en-GB" w:eastAsia="en-GB"/>
        </w:rPr>
        <w:t>pentru</w:t>
      </w:r>
      <w:proofErr w:type="spellEnd"/>
      <w:r w:rsidR="004D0D62" w:rsidRPr="00A76E28">
        <w:rPr>
          <w:rFonts w:ascii="Arial" w:hAnsi="Arial" w:cs="Arial"/>
          <w:sz w:val="24"/>
          <w:szCs w:val="24"/>
          <w:lang w:val="en-GB" w:eastAsia="en-GB"/>
        </w:rPr>
        <w:t xml:space="preserve"> </w:t>
      </w:r>
      <w:proofErr w:type="spellStart"/>
      <w:r w:rsidR="004D0D62" w:rsidRPr="00A76E28">
        <w:rPr>
          <w:rFonts w:ascii="Arial" w:hAnsi="Arial" w:cs="Arial"/>
          <w:sz w:val="24"/>
          <w:szCs w:val="24"/>
          <w:lang w:val="en-GB" w:eastAsia="en-GB"/>
        </w:rPr>
        <w:t>Valul</w:t>
      </w:r>
      <w:proofErr w:type="spellEnd"/>
      <w:r w:rsidR="004D0D62" w:rsidRPr="00A76E28">
        <w:rPr>
          <w:rFonts w:ascii="Arial" w:hAnsi="Arial" w:cs="Arial"/>
          <w:sz w:val="24"/>
          <w:szCs w:val="24"/>
          <w:lang w:val="en-GB" w:eastAsia="en-GB"/>
        </w:rPr>
        <w:t xml:space="preserve"> </w:t>
      </w:r>
      <w:proofErr w:type="spellStart"/>
      <w:r w:rsidR="004D0D62" w:rsidRPr="00A76E28">
        <w:rPr>
          <w:rFonts w:ascii="Arial" w:hAnsi="Arial" w:cs="Arial"/>
          <w:sz w:val="24"/>
          <w:szCs w:val="24"/>
          <w:lang w:val="en-GB" w:eastAsia="en-GB"/>
        </w:rPr>
        <w:t>renovării</w:t>
      </w:r>
      <w:proofErr w:type="spellEnd"/>
      <w:r w:rsidR="004D0D62" w:rsidRPr="00A76E28">
        <w:rPr>
          <w:rFonts w:ascii="Arial" w:hAnsi="Arial" w:cs="Arial"/>
          <w:sz w:val="24"/>
          <w:szCs w:val="24"/>
          <w:lang w:val="en-GB" w:eastAsia="en-GB"/>
        </w:rPr>
        <w:t xml:space="preserve">, </w:t>
      </w:r>
      <w:proofErr w:type="spellStart"/>
      <w:r w:rsidR="004D0D62" w:rsidRPr="00A76E28">
        <w:rPr>
          <w:rFonts w:ascii="Arial" w:hAnsi="Arial" w:cs="Arial"/>
          <w:sz w:val="24"/>
          <w:szCs w:val="24"/>
          <w:lang w:val="en-GB" w:eastAsia="en-GB"/>
        </w:rPr>
        <w:t>Axa</w:t>
      </w:r>
      <w:proofErr w:type="spellEnd"/>
      <w:r w:rsidR="004D0D62" w:rsidRPr="00A76E28">
        <w:rPr>
          <w:rFonts w:ascii="Arial" w:hAnsi="Arial" w:cs="Arial"/>
          <w:sz w:val="24"/>
          <w:szCs w:val="24"/>
          <w:lang w:val="en-GB" w:eastAsia="en-GB"/>
        </w:rPr>
        <w:t xml:space="preserve"> 1 - </w:t>
      </w:r>
      <w:r w:rsidR="004D0D62" w:rsidRPr="00A76E28">
        <w:rPr>
          <w:rFonts w:ascii="Arial" w:hAnsi="Arial" w:cs="Arial"/>
          <w:i/>
          <w:iCs/>
          <w:sz w:val="24"/>
          <w:szCs w:val="24"/>
          <w:lang w:val="en-GB" w:eastAsia="en-GB"/>
        </w:rPr>
        <w:t xml:space="preserve">Schema de </w:t>
      </w:r>
      <w:proofErr w:type="spellStart"/>
      <w:r w:rsidR="004D0D62" w:rsidRPr="00A76E28">
        <w:rPr>
          <w:rFonts w:ascii="Arial" w:hAnsi="Arial" w:cs="Arial"/>
          <w:i/>
          <w:iCs/>
          <w:sz w:val="24"/>
          <w:szCs w:val="24"/>
          <w:lang w:val="en-GB" w:eastAsia="en-GB"/>
        </w:rPr>
        <w:t>granturi</w:t>
      </w:r>
      <w:proofErr w:type="spellEnd"/>
      <w:r w:rsidR="004D0D62" w:rsidRPr="00A76E28">
        <w:rPr>
          <w:rFonts w:ascii="Arial" w:hAnsi="Arial" w:cs="Arial"/>
          <w:i/>
          <w:iCs/>
          <w:sz w:val="24"/>
          <w:szCs w:val="24"/>
          <w:lang w:val="en-GB" w:eastAsia="en-GB"/>
        </w:rPr>
        <w:t xml:space="preserve"> </w:t>
      </w:r>
      <w:proofErr w:type="spellStart"/>
      <w:r w:rsidR="004D0D62" w:rsidRPr="00A76E28">
        <w:rPr>
          <w:rFonts w:ascii="Arial" w:hAnsi="Arial" w:cs="Arial"/>
          <w:i/>
          <w:iCs/>
          <w:sz w:val="24"/>
          <w:szCs w:val="24"/>
          <w:lang w:val="en-GB" w:eastAsia="en-GB"/>
        </w:rPr>
        <w:t>pentru</w:t>
      </w:r>
      <w:proofErr w:type="spellEnd"/>
      <w:r w:rsidR="004D0D62" w:rsidRPr="00A76E28">
        <w:rPr>
          <w:rFonts w:ascii="Arial" w:hAnsi="Arial" w:cs="Arial"/>
          <w:i/>
          <w:iCs/>
          <w:sz w:val="24"/>
          <w:szCs w:val="24"/>
          <w:lang w:val="en-GB" w:eastAsia="en-GB"/>
        </w:rPr>
        <w:t xml:space="preserve"> </w:t>
      </w:r>
      <w:proofErr w:type="spellStart"/>
      <w:r w:rsidR="004D0D62" w:rsidRPr="00A76E28">
        <w:rPr>
          <w:rFonts w:ascii="Arial" w:hAnsi="Arial" w:cs="Arial"/>
          <w:i/>
          <w:iCs/>
          <w:sz w:val="24"/>
          <w:szCs w:val="24"/>
          <w:lang w:val="en-GB" w:eastAsia="en-GB"/>
        </w:rPr>
        <w:t>eficiență</w:t>
      </w:r>
      <w:proofErr w:type="spellEnd"/>
      <w:r w:rsidR="004D0D62" w:rsidRPr="00A76E28">
        <w:rPr>
          <w:rFonts w:ascii="Arial" w:hAnsi="Arial" w:cs="Arial"/>
          <w:i/>
          <w:iCs/>
          <w:sz w:val="24"/>
          <w:szCs w:val="24"/>
          <w:lang w:val="en-GB" w:eastAsia="en-GB"/>
        </w:rPr>
        <w:t xml:space="preserve"> </w:t>
      </w:r>
      <w:proofErr w:type="spellStart"/>
      <w:r w:rsidR="004D0D62" w:rsidRPr="00A76E28">
        <w:rPr>
          <w:rFonts w:ascii="Arial" w:hAnsi="Arial" w:cs="Arial"/>
          <w:i/>
          <w:iCs/>
          <w:sz w:val="24"/>
          <w:szCs w:val="24"/>
          <w:lang w:val="en-GB" w:eastAsia="en-GB"/>
        </w:rPr>
        <w:t>energetică</w:t>
      </w:r>
      <w:proofErr w:type="spellEnd"/>
      <w:r w:rsidR="004D0D62" w:rsidRPr="00A76E28">
        <w:rPr>
          <w:rFonts w:ascii="Arial" w:hAnsi="Arial" w:cs="Arial"/>
          <w:i/>
          <w:iCs/>
          <w:sz w:val="24"/>
          <w:szCs w:val="24"/>
          <w:lang w:val="en-GB" w:eastAsia="en-GB"/>
        </w:rPr>
        <w:t xml:space="preserve"> și </w:t>
      </w:r>
      <w:proofErr w:type="spellStart"/>
      <w:r w:rsidR="004D0D62" w:rsidRPr="00A76E28">
        <w:rPr>
          <w:rFonts w:ascii="Arial" w:hAnsi="Arial" w:cs="Arial"/>
          <w:i/>
          <w:iCs/>
          <w:sz w:val="24"/>
          <w:szCs w:val="24"/>
          <w:lang w:val="en-GB" w:eastAsia="en-GB"/>
        </w:rPr>
        <w:t>reziliență</w:t>
      </w:r>
      <w:proofErr w:type="spellEnd"/>
      <w:r w:rsidR="004D0D62" w:rsidRPr="00A76E28">
        <w:rPr>
          <w:rFonts w:ascii="Arial" w:hAnsi="Arial" w:cs="Arial"/>
          <w:i/>
          <w:iCs/>
          <w:sz w:val="24"/>
          <w:szCs w:val="24"/>
          <w:lang w:val="en-GB" w:eastAsia="en-GB"/>
        </w:rPr>
        <w:t xml:space="preserve"> în </w:t>
      </w:r>
      <w:proofErr w:type="spellStart"/>
      <w:r w:rsidR="004D0D62" w:rsidRPr="00A76E28">
        <w:rPr>
          <w:rFonts w:ascii="Arial" w:hAnsi="Arial" w:cs="Arial"/>
          <w:i/>
          <w:iCs/>
          <w:sz w:val="24"/>
          <w:szCs w:val="24"/>
          <w:lang w:val="en-GB" w:eastAsia="en-GB"/>
        </w:rPr>
        <w:t>clădiri</w:t>
      </w:r>
      <w:proofErr w:type="spellEnd"/>
      <w:r w:rsidR="004D0D62" w:rsidRPr="00A76E28">
        <w:rPr>
          <w:rFonts w:ascii="Arial" w:hAnsi="Arial" w:cs="Arial"/>
          <w:sz w:val="24"/>
          <w:szCs w:val="24"/>
          <w:lang w:val="en-GB" w:eastAsia="en-GB"/>
        </w:rPr>
        <w:t xml:space="preserve"> </w:t>
      </w:r>
      <w:proofErr w:type="spellStart"/>
      <w:r w:rsidR="004D0D62" w:rsidRPr="00A76E28">
        <w:rPr>
          <w:rFonts w:ascii="Arial" w:hAnsi="Arial" w:cs="Arial"/>
          <w:i/>
          <w:iCs/>
          <w:sz w:val="24"/>
          <w:szCs w:val="24"/>
          <w:lang w:val="en-GB" w:eastAsia="en-GB"/>
        </w:rPr>
        <w:t>rezidențiale</w:t>
      </w:r>
      <w:proofErr w:type="spellEnd"/>
      <w:r w:rsidR="004D0D62" w:rsidRPr="00A76E28">
        <w:rPr>
          <w:rFonts w:ascii="Arial" w:hAnsi="Arial" w:cs="Arial"/>
          <w:i/>
          <w:iCs/>
          <w:sz w:val="24"/>
          <w:szCs w:val="24"/>
          <w:lang w:val="en-GB" w:eastAsia="en-GB"/>
        </w:rPr>
        <w:t xml:space="preserve"> </w:t>
      </w:r>
      <w:proofErr w:type="spellStart"/>
      <w:r w:rsidR="004D0D62" w:rsidRPr="00A76E28">
        <w:rPr>
          <w:rFonts w:ascii="Arial" w:hAnsi="Arial" w:cs="Arial"/>
          <w:i/>
          <w:iCs/>
          <w:sz w:val="24"/>
          <w:szCs w:val="24"/>
          <w:lang w:val="en-GB" w:eastAsia="en-GB"/>
        </w:rPr>
        <w:t>multifamiliale</w:t>
      </w:r>
      <w:proofErr w:type="spellEnd"/>
      <w:r w:rsidR="004D0D62" w:rsidRPr="00A76E28">
        <w:rPr>
          <w:rFonts w:ascii="Arial" w:hAnsi="Arial" w:cs="Arial"/>
          <w:sz w:val="24"/>
          <w:szCs w:val="24"/>
          <w:lang w:val="en-GB" w:eastAsia="en-GB"/>
        </w:rPr>
        <w:t xml:space="preserve">, </w:t>
      </w:r>
      <w:proofErr w:type="spellStart"/>
      <w:r w:rsidR="004D0D62" w:rsidRPr="00A76E28">
        <w:rPr>
          <w:rFonts w:ascii="Arial" w:hAnsi="Arial" w:cs="Arial"/>
          <w:sz w:val="24"/>
          <w:szCs w:val="24"/>
          <w:lang w:val="en-GB" w:eastAsia="en-GB"/>
        </w:rPr>
        <w:t>Operațiunea</w:t>
      </w:r>
      <w:proofErr w:type="spellEnd"/>
      <w:r w:rsidR="004D0D62" w:rsidRPr="00A76E28">
        <w:rPr>
          <w:rFonts w:ascii="Arial" w:hAnsi="Arial" w:cs="Arial"/>
          <w:sz w:val="24"/>
          <w:szCs w:val="24"/>
          <w:lang w:val="en-GB" w:eastAsia="en-GB"/>
        </w:rPr>
        <w:t xml:space="preserve"> A.3: </w:t>
      </w:r>
      <w:proofErr w:type="spellStart"/>
      <w:r w:rsidR="004D0D62" w:rsidRPr="00A76E28">
        <w:rPr>
          <w:rFonts w:ascii="Arial" w:hAnsi="Arial" w:cs="Arial"/>
          <w:i/>
          <w:iCs/>
          <w:sz w:val="24"/>
          <w:szCs w:val="24"/>
          <w:lang w:val="en-GB" w:eastAsia="en-GB"/>
        </w:rPr>
        <w:t>Renovarea</w:t>
      </w:r>
      <w:proofErr w:type="spellEnd"/>
      <w:r w:rsidR="004D0D62" w:rsidRPr="00A76E28">
        <w:rPr>
          <w:rFonts w:ascii="Arial" w:hAnsi="Arial" w:cs="Arial"/>
          <w:i/>
          <w:iCs/>
          <w:sz w:val="24"/>
          <w:szCs w:val="24"/>
          <w:lang w:val="en-GB" w:eastAsia="en-GB"/>
        </w:rPr>
        <w:t xml:space="preserve"> </w:t>
      </w:r>
      <w:proofErr w:type="spellStart"/>
      <w:r w:rsidR="004D0D62" w:rsidRPr="00A76E28">
        <w:rPr>
          <w:rFonts w:ascii="Arial" w:hAnsi="Arial" w:cs="Arial"/>
          <w:i/>
          <w:iCs/>
          <w:sz w:val="24"/>
          <w:szCs w:val="24"/>
          <w:lang w:val="en-GB" w:eastAsia="en-GB"/>
        </w:rPr>
        <w:t>energetică</w:t>
      </w:r>
      <w:proofErr w:type="spellEnd"/>
      <w:r w:rsidR="004D0D62" w:rsidRPr="00A76E28">
        <w:rPr>
          <w:rFonts w:ascii="Arial" w:hAnsi="Arial" w:cs="Arial"/>
          <w:i/>
          <w:iCs/>
          <w:sz w:val="24"/>
          <w:szCs w:val="24"/>
          <w:lang w:val="en-GB" w:eastAsia="en-GB"/>
        </w:rPr>
        <w:t xml:space="preserve"> </w:t>
      </w:r>
      <w:proofErr w:type="spellStart"/>
      <w:r w:rsidR="004D0D62" w:rsidRPr="00A76E28">
        <w:rPr>
          <w:rFonts w:ascii="Arial" w:hAnsi="Arial" w:cs="Arial"/>
          <w:i/>
          <w:iCs/>
          <w:sz w:val="24"/>
          <w:szCs w:val="24"/>
          <w:lang w:val="en-GB" w:eastAsia="en-GB"/>
        </w:rPr>
        <w:t>moderată</w:t>
      </w:r>
      <w:proofErr w:type="spellEnd"/>
      <w:r w:rsidR="004D0D62" w:rsidRPr="00A76E28">
        <w:rPr>
          <w:rFonts w:ascii="Arial" w:hAnsi="Arial" w:cs="Arial"/>
          <w:i/>
          <w:iCs/>
          <w:sz w:val="24"/>
          <w:szCs w:val="24"/>
          <w:lang w:val="en-GB" w:eastAsia="en-GB"/>
        </w:rPr>
        <w:t xml:space="preserve"> </w:t>
      </w:r>
      <w:proofErr w:type="spellStart"/>
      <w:r w:rsidR="004D0D62" w:rsidRPr="00A76E28">
        <w:rPr>
          <w:rFonts w:ascii="Arial" w:hAnsi="Arial" w:cs="Arial"/>
          <w:i/>
          <w:iCs/>
          <w:sz w:val="24"/>
          <w:szCs w:val="24"/>
          <w:lang w:val="en-GB" w:eastAsia="en-GB"/>
        </w:rPr>
        <w:t>sau</w:t>
      </w:r>
      <w:proofErr w:type="spellEnd"/>
      <w:r w:rsidR="004D0D62" w:rsidRPr="00A76E28">
        <w:rPr>
          <w:rFonts w:ascii="Arial" w:hAnsi="Arial" w:cs="Arial"/>
          <w:i/>
          <w:iCs/>
          <w:sz w:val="24"/>
          <w:szCs w:val="24"/>
          <w:lang w:val="en-GB" w:eastAsia="en-GB"/>
        </w:rPr>
        <w:t xml:space="preserve"> </w:t>
      </w:r>
      <w:proofErr w:type="spellStart"/>
      <w:r w:rsidR="004D0D62" w:rsidRPr="00A76E28">
        <w:rPr>
          <w:rFonts w:ascii="Arial" w:hAnsi="Arial" w:cs="Arial"/>
          <w:i/>
          <w:iCs/>
          <w:sz w:val="24"/>
          <w:szCs w:val="24"/>
          <w:lang w:val="en-GB" w:eastAsia="en-GB"/>
        </w:rPr>
        <w:t>aprofundată</w:t>
      </w:r>
      <w:proofErr w:type="spellEnd"/>
      <w:r w:rsidR="004D0D62" w:rsidRPr="00A76E28">
        <w:rPr>
          <w:rFonts w:ascii="Arial" w:hAnsi="Arial" w:cs="Arial"/>
          <w:i/>
          <w:iCs/>
          <w:sz w:val="24"/>
          <w:szCs w:val="24"/>
          <w:lang w:val="en-GB" w:eastAsia="en-GB"/>
        </w:rPr>
        <w:t xml:space="preserve"> a</w:t>
      </w:r>
      <w:r w:rsidR="004D0D62" w:rsidRPr="00A76E28">
        <w:rPr>
          <w:rFonts w:ascii="Arial" w:hAnsi="Arial" w:cs="Arial"/>
          <w:sz w:val="24"/>
          <w:szCs w:val="24"/>
          <w:lang w:val="en-GB" w:eastAsia="en-GB"/>
        </w:rPr>
        <w:t xml:space="preserve"> </w:t>
      </w:r>
      <w:proofErr w:type="spellStart"/>
      <w:r w:rsidR="004D0D62" w:rsidRPr="00A76E28">
        <w:rPr>
          <w:rFonts w:ascii="Arial" w:hAnsi="Arial" w:cs="Arial"/>
          <w:i/>
          <w:iCs/>
          <w:sz w:val="24"/>
          <w:szCs w:val="24"/>
          <w:lang w:val="en-GB" w:eastAsia="en-GB"/>
        </w:rPr>
        <w:t>clădirilor</w:t>
      </w:r>
      <w:proofErr w:type="spellEnd"/>
      <w:r w:rsidR="004D0D62" w:rsidRPr="00A76E28">
        <w:rPr>
          <w:rFonts w:ascii="Arial" w:hAnsi="Arial" w:cs="Arial"/>
          <w:i/>
          <w:iCs/>
          <w:sz w:val="24"/>
          <w:szCs w:val="24"/>
          <w:lang w:val="en-GB" w:eastAsia="en-GB"/>
        </w:rPr>
        <w:t xml:space="preserve"> </w:t>
      </w:r>
      <w:proofErr w:type="spellStart"/>
      <w:r w:rsidR="004D0D62" w:rsidRPr="00A76E28">
        <w:rPr>
          <w:rFonts w:ascii="Arial" w:hAnsi="Arial" w:cs="Arial"/>
          <w:i/>
          <w:iCs/>
          <w:sz w:val="24"/>
          <w:szCs w:val="24"/>
          <w:lang w:val="en-GB" w:eastAsia="en-GB"/>
        </w:rPr>
        <w:t>rezidențiale</w:t>
      </w:r>
      <w:proofErr w:type="spellEnd"/>
      <w:r w:rsidR="004D0D62" w:rsidRPr="00A76E28">
        <w:rPr>
          <w:rFonts w:ascii="Arial" w:hAnsi="Arial" w:cs="Arial"/>
          <w:i/>
          <w:iCs/>
          <w:sz w:val="24"/>
          <w:szCs w:val="24"/>
          <w:lang w:val="en-GB" w:eastAsia="en-GB"/>
        </w:rPr>
        <w:t xml:space="preserve"> </w:t>
      </w:r>
      <w:proofErr w:type="spellStart"/>
      <w:r w:rsidR="004D0D62" w:rsidRPr="00A76E28">
        <w:rPr>
          <w:rFonts w:ascii="Arial" w:hAnsi="Arial" w:cs="Arial"/>
          <w:i/>
          <w:iCs/>
          <w:sz w:val="24"/>
          <w:szCs w:val="24"/>
          <w:lang w:val="en-GB" w:eastAsia="en-GB"/>
        </w:rPr>
        <w:t>multifamiliale</w:t>
      </w:r>
      <w:proofErr w:type="spellEnd"/>
      <w:r w:rsidR="004D0D62" w:rsidRPr="00A76E28">
        <w:rPr>
          <w:rFonts w:ascii="Arial" w:hAnsi="Arial" w:cs="Arial"/>
          <w:i/>
          <w:iCs/>
          <w:sz w:val="24"/>
          <w:szCs w:val="24"/>
          <w:lang w:val="en-GB" w:eastAsia="en-GB"/>
        </w:rPr>
        <w:t xml:space="preserve"> </w:t>
      </w:r>
      <w:r w:rsidR="004D0D62" w:rsidRPr="00A76E28">
        <w:rPr>
          <w:rFonts w:ascii="Arial" w:hAnsi="Arial" w:cs="Arial"/>
          <w:sz w:val="24"/>
          <w:szCs w:val="24"/>
          <w:lang w:val="en-GB" w:eastAsia="en-GB"/>
        </w:rPr>
        <w:t xml:space="preserve">în </w:t>
      </w:r>
      <w:proofErr w:type="spellStart"/>
      <w:r w:rsidR="004D0D62" w:rsidRPr="00A76E28">
        <w:rPr>
          <w:rFonts w:ascii="Arial" w:hAnsi="Arial" w:cs="Arial"/>
          <w:sz w:val="24"/>
          <w:szCs w:val="24"/>
          <w:lang w:val="en-GB" w:eastAsia="en-GB"/>
        </w:rPr>
        <w:t>cadrul</w:t>
      </w:r>
      <w:proofErr w:type="spellEnd"/>
      <w:r w:rsidR="004D0D62" w:rsidRPr="00A76E28">
        <w:rPr>
          <w:rFonts w:ascii="Arial" w:hAnsi="Arial" w:cs="Arial"/>
          <w:sz w:val="24"/>
          <w:szCs w:val="24"/>
          <w:lang w:val="en-GB" w:eastAsia="en-GB"/>
        </w:rPr>
        <w:t xml:space="preserve"> </w:t>
      </w:r>
      <w:proofErr w:type="spellStart"/>
      <w:r w:rsidR="004D0D62" w:rsidRPr="00A76E28">
        <w:rPr>
          <w:rFonts w:ascii="Arial" w:hAnsi="Arial" w:cs="Arial"/>
          <w:sz w:val="24"/>
          <w:szCs w:val="24"/>
          <w:lang w:val="en-GB" w:eastAsia="en-GB"/>
        </w:rPr>
        <w:t>Planului</w:t>
      </w:r>
      <w:proofErr w:type="spellEnd"/>
      <w:r w:rsidR="004D0D62" w:rsidRPr="00A76E28">
        <w:rPr>
          <w:rFonts w:ascii="Arial" w:hAnsi="Arial" w:cs="Arial"/>
          <w:sz w:val="24"/>
          <w:szCs w:val="24"/>
          <w:lang w:val="en-GB" w:eastAsia="en-GB"/>
        </w:rPr>
        <w:t xml:space="preserve"> </w:t>
      </w:r>
      <w:proofErr w:type="spellStart"/>
      <w:r w:rsidR="004D0D62" w:rsidRPr="00A76E28">
        <w:rPr>
          <w:rFonts w:ascii="Arial" w:hAnsi="Arial" w:cs="Arial"/>
          <w:sz w:val="24"/>
          <w:szCs w:val="24"/>
          <w:lang w:val="en-GB" w:eastAsia="en-GB"/>
        </w:rPr>
        <w:t>Național</w:t>
      </w:r>
      <w:proofErr w:type="spellEnd"/>
      <w:r w:rsidR="004D0D62" w:rsidRPr="00A76E28">
        <w:rPr>
          <w:rFonts w:ascii="Arial" w:hAnsi="Arial" w:cs="Arial"/>
          <w:sz w:val="24"/>
          <w:szCs w:val="24"/>
          <w:lang w:val="en-GB" w:eastAsia="en-GB"/>
        </w:rPr>
        <w:t xml:space="preserve"> de </w:t>
      </w:r>
      <w:proofErr w:type="spellStart"/>
      <w:r w:rsidR="004D0D62" w:rsidRPr="00A76E28">
        <w:rPr>
          <w:rFonts w:ascii="Arial" w:hAnsi="Arial" w:cs="Arial"/>
          <w:sz w:val="24"/>
          <w:szCs w:val="24"/>
          <w:lang w:val="en-GB" w:eastAsia="en-GB"/>
        </w:rPr>
        <w:t>Redresare</w:t>
      </w:r>
      <w:proofErr w:type="spellEnd"/>
      <w:r w:rsidR="004D0D62" w:rsidRPr="00A76E28">
        <w:rPr>
          <w:rFonts w:ascii="Arial" w:hAnsi="Arial" w:cs="Arial"/>
          <w:sz w:val="24"/>
          <w:szCs w:val="24"/>
          <w:lang w:val="en-GB" w:eastAsia="en-GB"/>
        </w:rPr>
        <w:t xml:space="preserve"> și </w:t>
      </w:r>
      <w:proofErr w:type="spellStart"/>
      <w:r w:rsidR="004D0D62" w:rsidRPr="00A76E28">
        <w:rPr>
          <w:rFonts w:ascii="Arial" w:hAnsi="Arial" w:cs="Arial"/>
          <w:sz w:val="24"/>
          <w:szCs w:val="24"/>
          <w:lang w:val="en-GB" w:eastAsia="en-GB"/>
        </w:rPr>
        <w:t>Reziliență</w:t>
      </w:r>
      <w:proofErr w:type="spellEnd"/>
      <w:r w:rsidR="004D0D62" w:rsidRPr="00A76E28">
        <w:rPr>
          <w:rFonts w:ascii="Arial" w:hAnsi="Arial" w:cs="Arial"/>
          <w:sz w:val="24"/>
          <w:szCs w:val="24"/>
          <w:lang w:val="en-GB" w:eastAsia="en-GB"/>
        </w:rPr>
        <w:t xml:space="preserve"> (PNRR)</w:t>
      </w:r>
      <w:r w:rsidR="004D0D62" w:rsidRPr="00A76E28">
        <w:rPr>
          <w:rFonts w:ascii="Arial" w:hAnsi="Arial" w:cs="Arial"/>
          <w:b/>
          <w:sz w:val="24"/>
          <w:szCs w:val="24"/>
        </w:rPr>
        <w:t>.</w:t>
      </w:r>
    </w:p>
    <w:p w:rsidR="0067588E" w:rsidRDefault="0067588E" w:rsidP="006179D5">
      <w:pPr>
        <w:tabs>
          <w:tab w:val="left" w:pos="360"/>
          <w:tab w:val="left" w:pos="630"/>
          <w:tab w:val="left" w:pos="810"/>
        </w:tabs>
        <w:spacing w:after="0" w:line="240" w:lineRule="auto"/>
        <w:ind w:firstLine="709"/>
        <w:jc w:val="both"/>
        <w:rPr>
          <w:rFonts w:ascii="Arial" w:hAnsi="Arial" w:cs="Arial"/>
          <w:sz w:val="24"/>
          <w:szCs w:val="24"/>
          <w:lang w:val="it-IT"/>
        </w:rPr>
      </w:pPr>
    </w:p>
    <w:p w:rsidR="0067588E" w:rsidRDefault="0067588E" w:rsidP="006179D5">
      <w:pPr>
        <w:tabs>
          <w:tab w:val="left" w:pos="360"/>
          <w:tab w:val="left" w:pos="630"/>
          <w:tab w:val="left" w:pos="810"/>
        </w:tabs>
        <w:spacing w:after="0" w:line="240" w:lineRule="auto"/>
        <w:ind w:firstLine="709"/>
        <w:jc w:val="both"/>
        <w:rPr>
          <w:rFonts w:ascii="Arial" w:hAnsi="Arial" w:cs="Arial"/>
          <w:sz w:val="24"/>
          <w:szCs w:val="24"/>
          <w:lang w:val="it-IT"/>
        </w:rPr>
      </w:pPr>
      <w:r w:rsidRPr="0067588E">
        <w:rPr>
          <w:rFonts w:ascii="Arial" w:hAnsi="Arial" w:cs="Arial"/>
          <w:b/>
          <w:sz w:val="24"/>
          <w:szCs w:val="24"/>
          <w:lang w:val="it-IT"/>
        </w:rPr>
        <w:t>Art.2</w:t>
      </w:r>
      <w:r w:rsidRPr="0067588E">
        <w:rPr>
          <w:rFonts w:ascii="Arial" w:hAnsi="Arial" w:cs="Arial"/>
          <w:sz w:val="24"/>
          <w:szCs w:val="24"/>
          <w:lang w:val="it-IT"/>
        </w:rPr>
        <w:t xml:space="preserve"> Se aprobă intervențiile/măsurile de creștere a eficienței energetice, în baza expertizei tehnice și auditului energetic.</w:t>
      </w:r>
    </w:p>
    <w:p w:rsidR="0067588E" w:rsidRDefault="0067588E" w:rsidP="006179D5">
      <w:pPr>
        <w:tabs>
          <w:tab w:val="left" w:pos="360"/>
          <w:tab w:val="left" w:pos="630"/>
          <w:tab w:val="left" w:pos="810"/>
        </w:tabs>
        <w:spacing w:after="0" w:line="240" w:lineRule="auto"/>
        <w:ind w:firstLine="709"/>
        <w:jc w:val="both"/>
        <w:rPr>
          <w:rFonts w:ascii="Arial" w:hAnsi="Arial" w:cs="Arial"/>
          <w:sz w:val="24"/>
          <w:szCs w:val="24"/>
          <w:lang w:val="it-IT"/>
        </w:rPr>
      </w:pPr>
    </w:p>
    <w:p w:rsidR="00604D3D" w:rsidRDefault="0067588E" w:rsidP="00604D3D">
      <w:pPr>
        <w:spacing w:after="0" w:line="240" w:lineRule="auto"/>
        <w:ind w:firstLine="709"/>
        <w:jc w:val="both"/>
        <w:rPr>
          <w:rFonts w:ascii="Arial" w:hAnsi="Arial" w:cs="Arial"/>
          <w:sz w:val="24"/>
          <w:szCs w:val="24"/>
          <w:lang w:val="ro-RO"/>
        </w:rPr>
      </w:pPr>
      <w:r>
        <w:rPr>
          <w:rFonts w:ascii="Arial" w:hAnsi="Arial" w:cs="Arial"/>
          <w:b/>
          <w:sz w:val="24"/>
          <w:szCs w:val="24"/>
          <w:lang w:val="it-IT"/>
        </w:rPr>
        <w:t xml:space="preserve">Art.3 </w:t>
      </w:r>
      <w:r w:rsidRPr="0067588E">
        <w:rPr>
          <w:rFonts w:ascii="Arial" w:hAnsi="Arial" w:cs="Arial"/>
          <w:sz w:val="24"/>
          <w:szCs w:val="24"/>
          <w:lang w:val="it-IT"/>
        </w:rPr>
        <w:t>Numă</w:t>
      </w:r>
      <w:r>
        <w:rPr>
          <w:rFonts w:ascii="Arial" w:hAnsi="Arial" w:cs="Arial"/>
          <w:sz w:val="24"/>
          <w:szCs w:val="24"/>
          <w:lang w:val="it-IT"/>
        </w:rPr>
        <w:t xml:space="preserve">rul apartamentelor </w:t>
      </w:r>
      <w:r w:rsidR="00604D3D" w:rsidRPr="00604D3D">
        <w:rPr>
          <w:rFonts w:ascii="Arial" w:hAnsi="Arial" w:cs="Arial"/>
          <w:sz w:val="24"/>
          <w:szCs w:val="24"/>
          <w:lang w:val="ro-RO"/>
        </w:rPr>
        <w:t>a</w:t>
      </w:r>
      <w:r w:rsidR="0078013C">
        <w:rPr>
          <w:rFonts w:ascii="Arial" w:hAnsi="Arial" w:cs="Arial"/>
          <w:sz w:val="24"/>
          <w:szCs w:val="24"/>
          <w:lang w:val="ro-RO"/>
        </w:rPr>
        <w:t>i</w:t>
      </w:r>
      <w:r w:rsidR="00604D3D" w:rsidRPr="00604D3D">
        <w:rPr>
          <w:rFonts w:ascii="Arial" w:hAnsi="Arial" w:cs="Arial"/>
          <w:sz w:val="24"/>
          <w:szCs w:val="24"/>
          <w:lang w:val="ro-RO"/>
        </w:rPr>
        <w:t xml:space="preserve"> c</w:t>
      </w:r>
      <w:r w:rsidR="00604D3D">
        <w:rPr>
          <w:rFonts w:ascii="Arial" w:hAnsi="Arial" w:cs="Arial"/>
          <w:sz w:val="24"/>
          <w:szCs w:val="24"/>
          <w:lang w:val="ro-RO"/>
        </w:rPr>
        <w:t>ă</w:t>
      </w:r>
      <w:r w:rsidR="00604D3D" w:rsidRPr="00604D3D">
        <w:rPr>
          <w:rFonts w:ascii="Arial" w:hAnsi="Arial" w:cs="Arial"/>
          <w:sz w:val="24"/>
          <w:szCs w:val="24"/>
          <w:lang w:val="ro-RO"/>
        </w:rPr>
        <w:t>ror proprietari sunt de acord cu lucr</w:t>
      </w:r>
      <w:r w:rsidR="00604D3D">
        <w:rPr>
          <w:rFonts w:ascii="Arial" w:hAnsi="Arial" w:cs="Arial"/>
          <w:sz w:val="24"/>
          <w:szCs w:val="24"/>
          <w:lang w:val="ro-RO"/>
        </w:rPr>
        <w:t>ă</w:t>
      </w:r>
      <w:r w:rsidR="00604D3D" w:rsidRPr="00604D3D">
        <w:rPr>
          <w:rFonts w:ascii="Arial" w:hAnsi="Arial" w:cs="Arial"/>
          <w:sz w:val="24"/>
          <w:szCs w:val="24"/>
          <w:lang w:val="ro-RO"/>
        </w:rPr>
        <w:t>rile de interven</w:t>
      </w:r>
      <w:r w:rsidR="00604D3D">
        <w:rPr>
          <w:rFonts w:ascii="Arial" w:hAnsi="Arial" w:cs="Arial"/>
          <w:sz w:val="24"/>
          <w:szCs w:val="24"/>
          <w:lang w:val="ro-RO"/>
        </w:rPr>
        <w:t>ț</w:t>
      </w:r>
      <w:r w:rsidR="00604D3D" w:rsidRPr="00604D3D">
        <w:rPr>
          <w:rFonts w:ascii="Arial" w:hAnsi="Arial" w:cs="Arial"/>
          <w:sz w:val="24"/>
          <w:szCs w:val="24"/>
          <w:lang w:val="ro-RO"/>
        </w:rPr>
        <w:t>ie propuse este de …….din totalul de……….……………..apartamente.</w:t>
      </w:r>
    </w:p>
    <w:p w:rsidR="00604D3D" w:rsidRDefault="00604D3D" w:rsidP="00C40C6A">
      <w:pPr>
        <w:spacing w:after="0" w:line="240" w:lineRule="auto"/>
        <w:jc w:val="both"/>
        <w:rPr>
          <w:rFonts w:ascii="Arial" w:hAnsi="Arial" w:cs="Arial"/>
          <w:sz w:val="24"/>
          <w:szCs w:val="24"/>
          <w:lang w:val="ro-RO"/>
        </w:rPr>
      </w:pPr>
    </w:p>
    <w:p w:rsidR="00604D3D" w:rsidRPr="00604D3D" w:rsidRDefault="00604D3D" w:rsidP="00604D3D">
      <w:pPr>
        <w:spacing w:after="0" w:line="240" w:lineRule="auto"/>
        <w:ind w:firstLine="709"/>
        <w:jc w:val="both"/>
        <w:rPr>
          <w:rFonts w:ascii="Arial" w:hAnsi="Arial" w:cs="Arial"/>
          <w:sz w:val="24"/>
          <w:szCs w:val="24"/>
          <w:lang w:val="ro-RO"/>
        </w:rPr>
      </w:pPr>
      <w:r w:rsidRPr="00604D3D">
        <w:rPr>
          <w:rFonts w:ascii="Arial" w:hAnsi="Arial" w:cs="Arial"/>
          <w:b/>
          <w:sz w:val="24"/>
          <w:szCs w:val="24"/>
          <w:lang w:val="ro-RO"/>
        </w:rPr>
        <w:t>Art.</w:t>
      </w:r>
      <w:r w:rsidR="00242C49">
        <w:rPr>
          <w:rFonts w:ascii="Arial" w:hAnsi="Arial" w:cs="Arial"/>
          <w:b/>
          <w:sz w:val="24"/>
          <w:szCs w:val="24"/>
          <w:lang w:val="ro-RO"/>
        </w:rPr>
        <w:t>4</w:t>
      </w:r>
      <w:r>
        <w:rPr>
          <w:rFonts w:ascii="Arial" w:hAnsi="Arial" w:cs="Arial"/>
          <w:sz w:val="24"/>
          <w:szCs w:val="24"/>
          <w:lang w:val="ro-RO"/>
        </w:rPr>
        <w:t xml:space="preserve"> Numărul apartamentelor cu destinație de locuință aflate în proprietatea persoanelor juridice, precum și numărul apartamentelor cu altă destinație decât cea de locuință, aflate în proprietatea persoanelor fizice și persoanelor juridice, ai căror proprietari sunt de acord </w:t>
      </w:r>
      <w:r w:rsidRPr="00604D3D">
        <w:rPr>
          <w:rFonts w:ascii="Arial" w:hAnsi="Arial" w:cs="Arial"/>
          <w:sz w:val="24"/>
          <w:szCs w:val="24"/>
          <w:lang w:val="ro-RO"/>
        </w:rPr>
        <w:t>cu lucr</w:t>
      </w:r>
      <w:r>
        <w:rPr>
          <w:rFonts w:ascii="Arial" w:hAnsi="Arial" w:cs="Arial"/>
          <w:sz w:val="24"/>
          <w:szCs w:val="24"/>
          <w:lang w:val="ro-RO"/>
        </w:rPr>
        <w:t>ă</w:t>
      </w:r>
      <w:r w:rsidRPr="00604D3D">
        <w:rPr>
          <w:rFonts w:ascii="Arial" w:hAnsi="Arial" w:cs="Arial"/>
          <w:sz w:val="24"/>
          <w:szCs w:val="24"/>
          <w:lang w:val="ro-RO"/>
        </w:rPr>
        <w:t>rile de interven</w:t>
      </w:r>
      <w:r>
        <w:rPr>
          <w:rFonts w:ascii="Arial" w:hAnsi="Arial" w:cs="Arial"/>
          <w:sz w:val="24"/>
          <w:szCs w:val="24"/>
          <w:lang w:val="ro-RO"/>
        </w:rPr>
        <w:t>ț</w:t>
      </w:r>
      <w:r w:rsidRPr="00604D3D">
        <w:rPr>
          <w:rFonts w:ascii="Arial" w:hAnsi="Arial" w:cs="Arial"/>
          <w:sz w:val="24"/>
          <w:szCs w:val="24"/>
          <w:lang w:val="ro-RO"/>
        </w:rPr>
        <w:t>ie propuse este de …</w:t>
      </w:r>
      <w:r>
        <w:rPr>
          <w:rFonts w:ascii="Arial" w:hAnsi="Arial" w:cs="Arial"/>
          <w:sz w:val="24"/>
          <w:szCs w:val="24"/>
          <w:lang w:val="ro-RO"/>
        </w:rPr>
        <w:t>..</w:t>
      </w:r>
      <w:r w:rsidRPr="00604D3D">
        <w:rPr>
          <w:rFonts w:ascii="Arial" w:hAnsi="Arial" w:cs="Arial"/>
          <w:sz w:val="24"/>
          <w:szCs w:val="24"/>
          <w:lang w:val="ro-RO"/>
        </w:rPr>
        <w:t>….din totalul de……….……………..</w:t>
      </w:r>
      <w:r>
        <w:rPr>
          <w:rFonts w:ascii="Arial" w:hAnsi="Arial" w:cs="Arial"/>
          <w:sz w:val="24"/>
          <w:szCs w:val="24"/>
          <w:lang w:val="ro-RO"/>
        </w:rPr>
        <w:t>astfel de spații.</w:t>
      </w:r>
    </w:p>
    <w:p w:rsidR="0067588E" w:rsidRPr="0067588E" w:rsidRDefault="0067588E" w:rsidP="006179D5">
      <w:pPr>
        <w:tabs>
          <w:tab w:val="left" w:pos="360"/>
          <w:tab w:val="left" w:pos="630"/>
          <w:tab w:val="left" w:pos="810"/>
        </w:tabs>
        <w:spacing w:after="0" w:line="240" w:lineRule="auto"/>
        <w:ind w:firstLine="709"/>
        <w:jc w:val="both"/>
        <w:rPr>
          <w:rFonts w:ascii="Arial" w:hAnsi="Arial" w:cs="Arial"/>
          <w:b/>
          <w:sz w:val="24"/>
          <w:szCs w:val="24"/>
          <w:lang w:val="it-IT"/>
        </w:rPr>
      </w:pPr>
    </w:p>
    <w:p w:rsidR="00C16AC0" w:rsidRPr="00DE54FC" w:rsidRDefault="00C16AC0" w:rsidP="00604D3D">
      <w:pPr>
        <w:spacing w:after="0" w:line="240" w:lineRule="auto"/>
        <w:jc w:val="both"/>
        <w:rPr>
          <w:rFonts w:ascii="Arial" w:hAnsi="Arial" w:cs="Arial"/>
          <w:strike/>
          <w:sz w:val="24"/>
          <w:szCs w:val="24"/>
          <w:lang w:val="it-IT"/>
        </w:rPr>
      </w:pPr>
    </w:p>
    <w:p w:rsidR="006179D5" w:rsidRPr="00A76E28" w:rsidRDefault="00A450E6" w:rsidP="006179D5">
      <w:pPr>
        <w:autoSpaceDE w:val="0"/>
        <w:autoSpaceDN w:val="0"/>
        <w:adjustRightInd w:val="0"/>
        <w:spacing w:before="60" w:after="60" w:line="240" w:lineRule="auto"/>
        <w:ind w:firstLine="720"/>
        <w:jc w:val="both"/>
        <w:rPr>
          <w:sz w:val="24"/>
          <w:szCs w:val="24"/>
          <w:lang w:val="it-IT"/>
        </w:rPr>
      </w:pPr>
      <w:r w:rsidRPr="00A76E28">
        <w:rPr>
          <w:rFonts w:ascii="Arial" w:hAnsi="Arial" w:cs="Arial"/>
          <w:b/>
          <w:sz w:val="24"/>
          <w:szCs w:val="24"/>
          <w:lang w:val="it-IT"/>
        </w:rPr>
        <w:t>Art.</w:t>
      </w:r>
      <w:r w:rsidR="00A45F9D">
        <w:rPr>
          <w:rFonts w:ascii="Arial" w:hAnsi="Arial" w:cs="Arial"/>
          <w:b/>
          <w:sz w:val="24"/>
          <w:szCs w:val="24"/>
          <w:lang w:val="it-IT"/>
        </w:rPr>
        <w:t>5</w:t>
      </w:r>
      <w:r w:rsidRPr="00A76E28">
        <w:rPr>
          <w:rFonts w:ascii="Arial" w:hAnsi="Arial" w:cs="Arial"/>
          <w:sz w:val="24"/>
          <w:szCs w:val="24"/>
          <w:lang w:val="it-IT"/>
        </w:rPr>
        <w:t xml:space="preserve"> </w:t>
      </w:r>
      <w:r w:rsidR="002564CE" w:rsidRPr="00A76E28">
        <w:rPr>
          <w:rFonts w:ascii="Arial" w:hAnsi="Arial" w:cs="Arial"/>
          <w:sz w:val="24"/>
          <w:szCs w:val="24"/>
          <w:lang w:val="it-IT"/>
        </w:rPr>
        <w:t xml:space="preserve"> </w:t>
      </w:r>
      <w:r w:rsidR="004C233A" w:rsidRPr="00A76E28">
        <w:rPr>
          <w:rFonts w:ascii="Arial" w:hAnsi="Arial" w:cs="Arial"/>
          <w:sz w:val="24"/>
          <w:szCs w:val="24"/>
          <w:lang w:val="it-IT"/>
        </w:rPr>
        <w:t>Se</w:t>
      </w:r>
      <w:r w:rsidR="006179D5" w:rsidRPr="00A76E28">
        <w:rPr>
          <w:rFonts w:ascii="Arial" w:hAnsi="Arial" w:cs="Arial"/>
          <w:sz w:val="24"/>
          <w:szCs w:val="24"/>
          <w:lang w:val="it-IT"/>
        </w:rPr>
        <w:t xml:space="preserve"> </w:t>
      </w:r>
      <w:r w:rsidR="004C233A" w:rsidRPr="00A76E28">
        <w:rPr>
          <w:rFonts w:ascii="Arial" w:hAnsi="Arial" w:cs="Arial"/>
          <w:sz w:val="24"/>
          <w:szCs w:val="24"/>
          <w:lang w:val="it-IT"/>
        </w:rPr>
        <w:t>împuternice</w:t>
      </w:r>
      <w:r w:rsidR="00D24F81" w:rsidRPr="00A76E28">
        <w:rPr>
          <w:rFonts w:ascii="Arial" w:hAnsi="Arial" w:cs="Arial"/>
          <w:sz w:val="24"/>
          <w:szCs w:val="24"/>
          <w:lang w:val="it-IT"/>
        </w:rPr>
        <w:t>ş</w:t>
      </w:r>
      <w:r w:rsidR="004C233A" w:rsidRPr="00A76E28">
        <w:rPr>
          <w:rFonts w:ascii="Arial" w:hAnsi="Arial" w:cs="Arial"/>
          <w:sz w:val="24"/>
          <w:szCs w:val="24"/>
          <w:lang w:val="it-IT"/>
        </w:rPr>
        <w:t xml:space="preserve">te </w:t>
      </w:r>
      <w:r w:rsidR="00AA073A" w:rsidRPr="00A76E28">
        <w:rPr>
          <w:rFonts w:ascii="Arial" w:hAnsi="Arial" w:cs="Arial"/>
          <w:sz w:val="24"/>
          <w:szCs w:val="24"/>
          <w:lang w:val="it-IT"/>
        </w:rPr>
        <w:t>pre</w:t>
      </w:r>
      <w:r w:rsidR="006179D5" w:rsidRPr="00A76E28">
        <w:rPr>
          <w:rFonts w:ascii="Arial" w:hAnsi="Arial" w:cs="Arial"/>
          <w:sz w:val="24"/>
          <w:szCs w:val="24"/>
          <w:lang w:val="it-IT"/>
        </w:rPr>
        <w:t>ș</w:t>
      </w:r>
      <w:r w:rsidR="00AA073A" w:rsidRPr="00A76E28">
        <w:rPr>
          <w:rFonts w:ascii="Arial" w:hAnsi="Arial" w:cs="Arial"/>
          <w:sz w:val="24"/>
          <w:szCs w:val="24"/>
          <w:lang w:val="it-IT"/>
        </w:rPr>
        <w:t>edintel</w:t>
      </w:r>
      <w:r w:rsidR="004C233A" w:rsidRPr="00A76E28">
        <w:rPr>
          <w:rFonts w:ascii="Arial" w:hAnsi="Arial" w:cs="Arial"/>
          <w:sz w:val="24"/>
          <w:szCs w:val="24"/>
          <w:lang w:val="it-IT"/>
        </w:rPr>
        <w:t>e</w:t>
      </w:r>
      <w:r w:rsidR="002564CE" w:rsidRPr="00A76E28">
        <w:rPr>
          <w:rFonts w:ascii="Arial" w:hAnsi="Arial" w:cs="Arial"/>
          <w:sz w:val="24"/>
          <w:szCs w:val="24"/>
          <w:lang w:val="it-IT"/>
        </w:rPr>
        <w:t xml:space="preserve"> </w:t>
      </w:r>
      <w:r w:rsidR="00AA073A" w:rsidRPr="00A76E28">
        <w:rPr>
          <w:rFonts w:ascii="Arial" w:hAnsi="Arial" w:cs="Arial"/>
          <w:sz w:val="24"/>
          <w:szCs w:val="24"/>
          <w:lang w:val="it-IT"/>
        </w:rPr>
        <w:t>asocia</w:t>
      </w:r>
      <w:r w:rsidR="006179D5" w:rsidRPr="00A76E28">
        <w:rPr>
          <w:rFonts w:ascii="Arial" w:hAnsi="Arial" w:cs="Arial"/>
          <w:sz w:val="24"/>
          <w:szCs w:val="24"/>
          <w:lang w:val="it-IT"/>
        </w:rPr>
        <w:t>ț</w:t>
      </w:r>
      <w:r w:rsidR="00AA073A" w:rsidRPr="00A76E28">
        <w:rPr>
          <w:rFonts w:ascii="Arial" w:hAnsi="Arial" w:cs="Arial"/>
          <w:sz w:val="24"/>
          <w:szCs w:val="24"/>
          <w:lang w:val="it-IT"/>
        </w:rPr>
        <w:t>iei de proprietari</w:t>
      </w:r>
      <w:r w:rsidR="00E90D32">
        <w:rPr>
          <w:rFonts w:ascii="Arial" w:hAnsi="Arial" w:cs="Arial"/>
          <w:sz w:val="24"/>
          <w:szCs w:val="24"/>
          <w:lang w:val="it-IT"/>
        </w:rPr>
        <w:t xml:space="preserve">/reprezentantul </w:t>
      </w:r>
      <w:r w:rsidR="004A7277">
        <w:rPr>
          <w:rFonts w:ascii="Arial" w:hAnsi="Arial" w:cs="Arial"/>
          <w:sz w:val="24"/>
          <w:szCs w:val="24"/>
          <w:lang w:val="it-IT"/>
        </w:rPr>
        <w:t>conventional</w:t>
      </w:r>
      <w:r w:rsidR="00AA073A" w:rsidRPr="00A76E28">
        <w:rPr>
          <w:rFonts w:ascii="Arial" w:hAnsi="Arial" w:cs="Arial"/>
          <w:sz w:val="24"/>
          <w:szCs w:val="24"/>
          <w:lang w:val="it-IT"/>
        </w:rPr>
        <w:t>, d</w:t>
      </w:r>
      <w:r w:rsidR="006179D5" w:rsidRPr="00A76E28">
        <w:rPr>
          <w:rFonts w:ascii="Arial" w:hAnsi="Arial" w:cs="Arial"/>
          <w:sz w:val="24"/>
          <w:szCs w:val="24"/>
          <w:lang w:val="it-IT"/>
        </w:rPr>
        <w:t>l.</w:t>
      </w:r>
      <w:r w:rsidR="002564CE" w:rsidRPr="00A76E28">
        <w:rPr>
          <w:rFonts w:ascii="Arial" w:hAnsi="Arial" w:cs="Arial"/>
          <w:sz w:val="24"/>
          <w:szCs w:val="24"/>
          <w:lang w:val="it-IT"/>
        </w:rPr>
        <w:t>/d</w:t>
      </w:r>
      <w:r w:rsidR="006179D5" w:rsidRPr="00A76E28">
        <w:rPr>
          <w:rFonts w:ascii="Arial" w:hAnsi="Arial" w:cs="Arial"/>
          <w:sz w:val="24"/>
          <w:szCs w:val="24"/>
          <w:lang w:val="it-IT"/>
        </w:rPr>
        <w:t>-na</w:t>
      </w:r>
      <w:r w:rsidR="002564CE" w:rsidRPr="00A76E28">
        <w:rPr>
          <w:rFonts w:ascii="Arial" w:hAnsi="Arial" w:cs="Arial"/>
          <w:sz w:val="24"/>
          <w:szCs w:val="24"/>
          <w:lang w:val="it-IT"/>
        </w:rPr>
        <w:t>.</w:t>
      </w:r>
      <w:r w:rsidR="00AA073A" w:rsidRPr="00A76E28">
        <w:rPr>
          <w:rFonts w:ascii="Arial" w:hAnsi="Arial" w:cs="Arial"/>
          <w:sz w:val="24"/>
          <w:szCs w:val="24"/>
          <w:lang w:val="it-IT"/>
        </w:rPr>
        <w:t xml:space="preserve"> ........</w:t>
      </w:r>
      <w:r w:rsidR="00FE2A8B" w:rsidRPr="00A76E28">
        <w:rPr>
          <w:rFonts w:ascii="Arial" w:hAnsi="Arial" w:cs="Arial"/>
          <w:sz w:val="24"/>
          <w:szCs w:val="24"/>
          <w:lang w:val="it-IT"/>
        </w:rPr>
        <w:t>...</w:t>
      </w:r>
      <w:r w:rsidR="006179D5" w:rsidRPr="00A76E28">
        <w:rPr>
          <w:rFonts w:ascii="Arial" w:hAnsi="Arial" w:cs="Arial"/>
          <w:sz w:val="24"/>
          <w:szCs w:val="24"/>
          <w:lang w:val="it-IT"/>
        </w:rPr>
        <w:t>......</w:t>
      </w:r>
      <w:r w:rsidR="00FE2A8B" w:rsidRPr="00A76E28">
        <w:rPr>
          <w:rFonts w:ascii="Arial" w:hAnsi="Arial" w:cs="Arial"/>
          <w:sz w:val="24"/>
          <w:szCs w:val="24"/>
          <w:lang w:val="it-IT"/>
        </w:rPr>
        <w:t>.</w:t>
      </w:r>
      <w:r w:rsidR="00AA073A" w:rsidRPr="00A76E28">
        <w:rPr>
          <w:rFonts w:ascii="Arial" w:hAnsi="Arial" w:cs="Arial"/>
          <w:sz w:val="24"/>
          <w:szCs w:val="24"/>
          <w:lang w:val="it-IT"/>
        </w:rPr>
        <w:t>....</w:t>
      </w:r>
      <w:r w:rsidR="002564CE" w:rsidRPr="00A76E28">
        <w:rPr>
          <w:rFonts w:ascii="Arial" w:hAnsi="Arial" w:cs="Arial"/>
          <w:sz w:val="24"/>
          <w:szCs w:val="24"/>
          <w:lang w:val="it-IT"/>
        </w:rPr>
        <w:t>...</w:t>
      </w:r>
      <w:r w:rsidR="00AA073A" w:rsidRPr="00A76E28">
        <w:rPr>
          <w:rFonts w:ascii="Arial" w:hAnsi="Arial" w:cs="Arial"/>
          <w:sz w:val="24"/>
          <w:szCs w:val="24"/>
          <w:lang w:val="it-IT"/>
        </w:rPr>
        <w:t xml:space="preserve">......., </w:t>
      </w:r>
      <w:r w:rsidR="006179D5" w:rsidRPr="00A76E28">
        <w:rPr>
          <w:rFonts w:ascii="Arial" w:hAnsi="Arial" w:cs="Arial"/>
          <w:sz w:val="24"/>
          <w:szCs w:val="24"/>
          <w:lang w:val="it-IT"/>
        </w:rPr>
        <w:t>să îndeplinească, în numele și pentru fiecare dintre proprietarii înscriși in lista anexată, toate formalitățile necesare în vederea participării Asociatiei de proprietari.</w:t>
      </w:r>
      <w:r w:rsidR="006E7FCD">
        <w:rPr>
          <w:rFonts w:ascii="Arial" w:hAnsi="Arial" w:cs="Arial"/>
          <w:sz w:val="24"/>
          <w:szCs w:val="24"/>
          <w:lang w:val="it-IT"/>
        </w:rPr>
        <w:t>/propri</w:t>
      </w:r>
      <w:r w:rsidR="00E90D32">
        <w:rPr>
          <w:rFonts w:ascii="Arial" w:hAnsi="Arial" w:cs="Arial"/>
          <w:sz w:val="24"/>
          <w:szCs w:val="24"/>
          <w:lang w:val="it-IT"/>
        </w:rPr>
        <w:t>etarilor</w:t>
      </w:r>
      <w:r w:rsidR="006179D5" w:rsidRPr="00A76E28">
        <w:rPr>
          <w:rFonts w:ascii="Arial" w:hAnsi="Arial" w:cs="Arial"/>
          <w:sz w:val="24"/>
          <w:szCs w:val="24"/>
          <w:lang w:val="it-IT"/>
        </w:rPr>
        <w:t xml:space="preserve">........................................ la </w:t>
      </w:r>
      <w:r w:rsidR="00A3352C" w:rsidRPr="00A3352C">
        <w:rPr>
          <w:rFonts w:ascii="Arial" w:hAnsi="Arial" w:cs="Arial"/>
          <w:sz w:val="24"/>
          <w:szCs w:val="24"/>
          <w:lang w:val="ro-RO"/>
        </w:rPr>
        <w:t>Programul Na</w:t>
      </w:r>
      <w:r w:rsidR="00E90D32">
        <w:rPr>
          <w:rFonts w:ascii="Arial" w:hAnsi="Arial" w:cs="Arial"/>
          <w:sz w:val="24"/>
          <w:szCs w:val="24"/>
          <w:lang w:val="ro-RO"/>
        </w:rPr>
        <w:t>ț</w:t>
      </w:r>
      <w:r w:rsidR="00A3352C" w:rsidRPr="00A3352C">
        <w:rPr>
          <w:rFonts w:ascii="Arial" w:hAnsi="Arial" w:cs="Arial"/>
          <w:sz w:val="24"/>
          <w:szCs w:val="24"/>
          <w:lang w:val="ro-RO"/>
        </w:rPr>
        <w:t>ional de Redresare si Rezilien</w:t>
      </w:r>
      <w:r w:rsidR="00A3352C">
        <w:rPr>
          <w:rFonts w:ascii="Arial" w:hAnsi="Arial" w:cs="Arial"/>
          <w:sz w:val="24"/>
          <w:szCs w:val="24"/>
          <w:lang w:val="ro-RO"/>
        </w:rPr>
        <w:t>ță</w:t>
      </w:r>
      <w:r w:rsidR="00A3352C" w:rsidRPr="00A3352C">
        <w:rPr>
          <w:rFonts w:ascii="Arial" w:hAnsi="Arial" w:cs="Arial"/>
          <w:sz w:val="24"/>
          <w:szCs w:val="24"/>
          <w:lang w:val="ro-RO"/>
        </w:rPr>
        <w:t>, Componenta 5 – Valul Renov</w:t>
      </w:r>
      <w:r w:rsidR="00A3352C">
        <w:rPr>
          <w:rFonts w:ascii="Arial" w:hAnsi="Arial" w:cs="Arial"/>
          <w:sz w:val="24"/>
          <w:szCs w:val="24"/>
          <w:lang w:val="ro-RO"/>
        </w:rPr>
        <w:t>ă</w:t>
      </w:r>
      <w:r w:rsidR="00A3352C" w:rsidRPr="00A3352C">
        <w:rPr>
          <w:rFonts w:ascii="Arial" w:hAnsi="Arial" w:cs="Arial"/>
          <w:sz w:val="24"/>
          <w:szCs w:val="24"/>
          <w:lang w:val="ro-RO"/>
        </w:rPr>
        <w:t>rii, Axa 1, Opera</w:t>
      </w:r>
      <w:r w:rsidR="00A3352C">
        <w:rPr>
          <w:rFonts w:ascii="Arial" w:hAnsi="Arial" w:cs="Arial"/>
          <w:sz w:val="24"/>
          <w:szCs w:val="24"/>
          <w:lang w:val="ro-RO"/>
        </w:rPr>
        <w:t>ț</w:t>
      </w:r>
      <w:r w:rsidR="00A3352C" w:rsidRPr="00A3352C">
        <w:rPr>
          <w:rFonts w:ascii="Arial" w:hAnsi="Arial" w:cs="Arial"/>
          <w:sz w:val="24"/>
          <w:szCs w:val="24"/>
          <w:lang w:val="ro-RO"/>
        </w:rPr>
        <w:t>iunea A3, privind reabilitarea termic</w:t>
      </w:r>
      <w:r w:rsidR="00A3352C">
        <w:rPr>
          <w:rFonts w:ascii="Arial" w:hAnsi="Arial" w:cs="Arial"/>
          <w:sz w:val="24"/>
          <w:szCs w:val="24"/>
          <w:lang w:val="ro-RO"/>
        </w:rPr>
        <w:t>ă</w:t>
      </w:r>
      <w:r w:rsidR="00A3352C" w:rsidRPr="00A3352C">
        <w:rPr>
          <w:rFonts w:ascii="Arial" w:hAnsi="Arial" w:cs="Arial"/>
          <w:sz w:val="24"/>
          <w:szCs w:val="24"/>
          <w:lang w:val="ro-RO"/>
        </w:rPr>
        <w:t xml:space="preserve"> a </w:t>
      </w:r>
      <w:r w:rsidR="00A3352C" w:rsidRPr="00A3352C">
        <w:rPr>
          <w:rFonts w:ascii="Arial" w:hAnsi="Arial" w:cs="Arial"/>
          <w:sz w:val="24"/>
          <w:szCs w:val="24"/>
          <w:lang w:val="ro-RO"/>
        </w:rPr>
        <w:lastRenderedPageBreak/>
        <w:t>cl</w:t>
      </w:r>
      <w:r w:rsidR="00A3352C">
        <w:rPr>
          <w:rFonts w:ascii="Arial" w:hAnsi="Arial" w:cs="Arial"/>
          <w:sz w:val="24"/>
          <w:szCs w:val="24"/>
          <w:lang w:val="ro-RO"/>
        </w:rPr>
        <w:t>ă</w:t>
      </w:r>
      <w:r w:rsidR="00A3352C" w:rsidRPr="00A3352C">
        <w:rPr>
          <w:rFonts w:ascii="Arial" w:hAnsi="Arial" w:cs="Arial"/>
          <w:sz w:val="24"/>
          <w:szCs w:val="24"/>
          <w:lang w:val="ro-RO"/>
        </w:rPr>
        <w:t xml:space="preserve">dirilor </w:t>
      </w:r>
      <w:proofErr w:type="spellStart"/>
      <w:r w:rsidR="00A3352C" w:rsidRPr="00A3352C">
        <w:rPr>
          <w:rFonts w:ascii="Arial" w:hAnsi="Arial" w:cs="Arial"/>
          <w:sz w:val="24"/>
          <w:szCs w:val="24"/>
          <w:lang w:val="ro-RO"/>
        </w:rPr>
        <w:t>rezidentiale</w:t>
      </w:r>
      <w:proofErr w:type="spellEnd"/>
      <w:r w:rsidR="00A3352C" w:rsidRPr="00A3352C">
        <w:rPr>
          <w:rFonts w:ascii="Arial" w:hAnsi="Arial" w:cs="Arial"/>
          <w:sz w:val="24"/>
          <w:szCs w:val="24"/>
          <w:lang w:val="ro-RO"/>
        </w:rPr>
        <w:t xml:space="preserve"> multifamiliale</w:t>
      </w:r>
      <w:r w:rsidR="00A3352C" w:rsidRPr="00865743">
        <w:rPr>
          <w:rFonts w:ascii="Arial" w:hAnsi="Arial" w:cs="Arial"/>
          <w:lang w:val="ro-RO"/>
        </w:rPr>
        <w:t>.</w:t>
      </w:r>
      <w:r w:rsidR="006179D5" w:rsidRPr="00A76E28">
        <w:rPr>
          <w:rFonts w:ascii="Arial" w:hAnsi="Arial" w:cs="Arial"/>
          <w:sz w:val="24"/>
          <w:szCs w:val="24"/>
          <w:lang w:val="it-IT"/>
        </w:rPr>
        <w:t xml:space="preserve"> din prezenta hotărâre</w:t>
      </w:r>
      <w:r w:rsidR="00C87A00">
        <w:rPr>
          <w:rFonts w:ascii="Arial" w:hAnsi="Arial" w:cs="Arial"/>
          <w:sz w:val="24"/>
          <w:szCs w:val="24"/>
          <w:lang w:val="it-IT"/>
        </w:rPr>
        <w:t xml:space="preserve"> (semnat, ștampilat, depus, ridicat documente, semnare contract de mandat</w:t>
      </w:r>
      <w:r w:rsidR="00A3352C">
        <w:rPr>
          <w:rFonts w:ascii="Arial" w:hAnsi="Arial" w:cs="Arial"/>
          <w:sz w:val="24"/>
          <w:szCs w:val="24"/>
          <w:lang w:val="it-IT"/>
        </w:rPr>
        <w:t xml:space="preserve"> și acte adiționale ulterioare, </w:t>
      </w:r>
      <w:r w:rsidR="00C87A00">
        <w:rPr>
          <w:rFonts w:ascii="Arial" w:hAnsi="Arial" w:cs="Arial"/>
          <w:sz w:val="24"/>
          <w:szCs w:val="24"/>
          <w:lang w:val="it-IT"/>
        </w:rPr>
        <w:t>etc)</w:t>
      </w:r>
      <w:r w:rsidR="006179D5" w:rsidRPr="00A76E28">
        <w:rPr>
          <w:rFonts w:ascii="Arial" w:hAnsi="Arial" w:cs="Arial"/>
          <w:sz w:val="24"/>
          <w:szCs w:val="24"/>
          <w:lang w:val="it-IT"/>
        </w:rPr>
        <w:t>.</w:t>
      </w:r>
    </w:p>
    <w:p w:rsidR="002564CE" w:rsidRPr="00A76E28" w:rsidRDefault="002564CE" w:rsidP="002564CE">
      <w:pPr>
        <w:spacing w:after="0" w:line="240" w:lineRule="auto"/>
        <w:ind w:firstLine="720"/>
        <w:jc w:val="both"/>
        <w:rPr>
          <w:rFonts w:ascii="Arial" w:hAnsi="Arial" w:cs="Arial"/>
          <w:sz w:val="24"/>
          <w:szCs w:val="24"/>
          <w:lang w:val="it-IT"/>
        </w:rPr>
      </w:pPr>
    </w:p>
    <w:p w:rsidR="002564CE" w:rsidRDefault="002564CE" w:rsidP="00A76E28">
      <w:pPr>
        <w:spacing w:after="0" w:line="240" w:lineRule="auto"/>
        <w:ind w:firstLine="720"/>
        <w:jc w:val="both"/>
        <w:rPr>
          <w:rFonts w:ascii="Arial" w:hAnsi="Arial" w:cs="Arial"/>
          <w:sz w:val="24"/>
          <w:szCs w:val="24"/>
          <w:lang w:val="it-IT"/>
        </w:rPr>
      </w:pPr>
      <w:r w:rsidRPr="00A76E28">
        <w:rPr>
          <w:rFonts w:ascii="Arial" w:hAnsi="Arial" w:cs="Arial"/>
          <w:sz w:val="24"/>
          <w:szCs w:val="24"/>
          <w:lang w:val="it-IT"/>
        </w:rPr>
        <w:t>Prezenta hot</w:t>
      </w:r>
      <w:r w:rsidR="00A76E28" w:rsidRPr="00A76E28">
        <w:rPr>
          <w:rFonts w:ascii="Arial" w:hAnsi="Arial" w:cs="Arial"/>
          <w:sz w:val="24"/>
          <w:szCs w:val="24"/>
          <w:lang w:val="it-IT"/>
        </w:rPr>
        <w:t>ă</w:t>
      </w:r>
      <w:r w:rsidRPr="00A76E28">
        <w:rPr>
          <w:rFonts w:ascii="Arial" w:hAnsi="Arial" w:cs="Arial"/>
          <w:sz w:val="24"/>
          <w:szCs w:val="24"/>
          <w:lang w:val="it-IT"/>
        </w:rPr>
        <w:t>r</w:t>
      </w:r>
      <w:r w:rsidR="00A76E28" w:rsidRPr="00A76E28">
        <w:rPr>
          <w:rFonts w:ascii="Arial" w:hAnsi="Arial" w:cs="Arial"/>
          <w:sz w:val="24"/>
          <w:szCs w:val="24"/>
          <w:lang w:val="it-IT"/>
        </w:rPr>
        <w:t>â</w:t>
      </w:r>
      <w:r w:rsidRPr="00A76E28">
        <w:rPr>
          <w:rFonts w:ascii="Arial" w:hAnsi="Arial" w:cs="Arial"/>
          <w:sz w:val="24"/>
          <w:szCs w:val="24"/>
          <w:lang w:val="it-IT"/>
        </w:rPr>
        <w:t xml:space="preserve">re a fost adoptată în conformitate cu prevederile Legii nr. 196/2018 </w:t>
      </w:r>
      <w:proofErr w:type="spellStart"/>
      <w:r w:rsidRPr="00A76E28">
        <w:rPr>
          <w:rFonts w:ascii="Arial" w:hAnsi="Arial" w:cs="Arial"/>
          <w:sz w:val="24"/>
          <w:szCs w:val="24"/>
        </w:rPr>
        <w:t>privind</w:t>
      </w:r>
      <w:proofErr w:type="spellEnd"/>
      <w:r w:rsidRPr="00A76E28">
        <w:rPr>
          <w:rFonts w:ascii="Arial" w:hAnsi="Arial" w:cs="Arial"/>
          <w:sz w:val="24"/>
          <w:szCs w:val="24"/>
        </w:rPr>
        <w:t xml:space="preserve"> </w:t>
      </w:r>
      <w:proofErr w:type="spellStart"/>
      <w:r w:rsidRPr="00A76E28">
        <w:rPr>
          <w:rFonts w:ascii="Arial" w:hAnsi="Arial" w:cs="Arial"/>
          <w:sz w:val="24"/>
          <w:szCs w:val="24"/>
        </w:rPr>
        <w:t>înfiinţarea</w:t>
      </w:r>
      <w:proofErr w:type="spellEnd"/>
      <w:r w:rsidRPr="00A76E28">
        <w:rPr>
          <w:rFonts w:ascii="Arial" w:hAnsi="Arial" w:cs="Arial"/>
          <w:sz w:val="24"/>
          <w:szCs w:val="24"/>
        </w:rPr>
        <w:t xml:space="preserve">, </w:t>
      </w:r>
      <w:proofErr w:type="spellStart"/>
      <w:r w:rsidRPr="00A76E28">
        <w:rPr>
          <w:rFonts w:ascii="Arial" w:hAnsi="Arial" w:cs="Arial"/>
          <w:sz w:val="24"/>
          <w:szCs w:val="24"/>
        </w:rPr>
        <w:t>organizarea</w:t>
      </w:r>
      <w:proofErr w:type="spellEnd"/>
      <w:r w:rsidRPr="00A76E28">
        <w:rPr>
          <w:rFonts w:ascii="Arial" w:hAnsi="Arial" w:cs="Arial"/>
          <w:sz w:val="24"/>
          <w:szCs w:val="24"/>
        </w:rPr>
        <w:t xml:space="preserve"> </w:t>
      </w:r>
      <w:proofErr w:type="spellStart"/>
      <w:r w:rsidRPr="00A76E28">
        <w:rPr>
          <w:rFonts w:ascii="Arial" w:hAnsi="Arial" w:cs="Arial"/>
          <w:sz w:val="24"/>
          <w:szCs w:val="24"/>
        </w:rPr>
        <w:t>şi</w:t>
      </w:r>
      <w:proofErr w:type="spellEnd"/>
      <w:r w:rsidRPr="00A76E28">
        <w:rPr>
          <w:rFonts w:ascii="Arial" w:hAnsi="Arial" w:cs="Arial"/>
          <w:sz w:val="24"/>
          <w:szCs w:val="24"/>
        </w:rPr>
        <w:t xml:space="preserve"> </w:t>
      </w:r>
      <w:proofErr w:type="spellStart"/>
      <w:r w:rsidRPr="00A76E28">
        <w:rPr>
          <w:rFonts w:ascii="Arial" w:hAnsi="Arial" w:cs="Arial"/>
          <w:sz w:val="24"/>
          <w:szCs w:val="24"/>
        </w:rPr>
        <w:t>funcţionarea</w:t>
      </w:r>
      <w:proofErr w:type="spellEnd"/>
      <w:r w:rsidRPr="00A76E28">
        <w:rPr>
          <w:rFonts w:ascii="Arial" w:hAnsi="Arial" w:cs="Arial"/>
          <w:sz w:val="24"/>
          <w:szCs w:val="24"/>
        </w:rPr>
        <w:t xml:space="preserve"> </w:t>
      </w:r>
      <w:proofErr w:type="spellStart"/>
      <w:r w:rsidRPr="00A76E28">
        <w:rPr>
          <w:rFonts w:ascii="Arial" w:hAnsi="Arial" w:cs="Arial"/>
          <w:sz w:val="24"/>
          <w:szCs w:val="24"/>
        </w:rPr>
        <w:t>asociaţiilor</w:t>
      </w:r>
      <w:proofErr w:type="spellEnd"/>
      <w:r w:rsidRPr="00A76E28">
        <w:rPr>
          <w:rFonts w:ascii="Arial" w:hAnsi="Arial" w:cs="Arial"/>
          <w:sz w:val="24"/>
          <w:szCs w:val="24"/>
        </w:rPr>
        <w:t xml:space="preserve"> de </w:t>
      </w:r>
      <w:proofErr w:type="spellStart"/>
      <w:r w:rsidRPr="00A76E28">
        <w:rPr>
          <w:rFonts w:ascii="Arial" w:hAnsi="Arial" w:cs="Arial"/>
          <w:sz w:val="24"/>
          <w:szCs w:val="24"/>
        </w:rPr>
        <w:t>proprietari</w:t>
      </w:r>
      <w:proofErr w:type="spellEnd"/>
      <w:r w:rsidRPr="00A76E28">
        <w:rPr>
          <w:rFonts w:ascii="Arial" w:hAnsi="Arial" w:cs="Arial"/>
          <w:sz w:val="24"/>
          <w:szCs w:val="24"/>
        </w:rPr>
        <w:t xml:space="preserve">  </w:t>
      </w:r>
      <w:proofErr w:type="spellStart"/>
      <w:r w:rsidRPr="00A76E28">
        <w:rPr>
          <w:rFonts w:ascii="Arial" w:hAnsi="Arial" w:cs="Arial"/>
          <w:sz w:val="24"/>
          <w:szCs w:val="24"/>
        </w:rPr>
        <w:t>şi</w:t>
      </w:r>
      <w:proofErr w:type="spellEnd"/>
      <w:r w:rsidRPr="00A76E28">
        <w:rPr>
          <w:rFonts w:ascii="Arial" w:hAnsi="Arial" w:cs="Arial"/>
          <w:sz w:val="24"/>
          <w:szCs w:val="24"/>
        </w:rPr>
        <w:t xml:space="preserve"> </w:t>
      </w:r>
      <w:proofErr w:type="spellStart"/>
      <w:r w:rsidRPr="00A76E28">
        <w:rPr>
          <w:rFonts w:ascii="Arial" w:hAnsi="Arial" w:cs="Arial"/>
          <w:sz w:val="24"/>
          <w:szCs w:val="24"/>
        </w:rPr>
        <w:t>administrarea</w:t>
      </w:r>
      <w:proofErr w:type="spellEnd"/>
      <w:r w:rsidRPr="00A76E28">
        <w:rPr>
          <w:rFonts w:ascii="Arial" w:hAnsi="Arial" w:cs="Arial"/>
          <w:sz w:val="24"/>
          <w:szCs w:val="24"/>
        </w:rPr>
        <w:t xml:space="preserve"> </w:t>
      </w:r>
      <w:proofErr w:type="spellStart"/>
      <w:r w:rsidRPr="00A76E28">
        <w:rPr>
          <w:rFonts w:ascii="Arial" w:hAnsi="Arial" w:cs="Arial"/>
          <w:sz w:val="24"/>
          <w:szCs w:val="24"/>
        </w:rPr>
        <w:t>condominiilor</w:t>
      </w:r>
      <w:proofErr w:type="spellEnd"/>
      <w:r w:rsidRPr="00A76E28">
        <w:rPr>
          <w:rFonts w:ascii="Arial" w:hAnsi="Arial" w:cs="Arial"/>
          <w:sz w:val="24"/>
          <w:szCs w:val="24"/>
          <w:lang w:val="it-IT"/>
        </w:rPr>
        <w:t xml:space="preserve"> şi se afi</w:t>
      </w:r>
      <w:r w:rsidR="00A76E28">
        <w:rPr>
          <w:rFonts w:ascii="Arial" w:hAnsi="Arial" w:cs="Arial"/>
          <w:sz w:val="24"/>
          <w:szCs w:val="24"/>
          <w:lang w:val="it-IT"/>
        </w:rPr>
        <w:t>ș</w:t>
      </w:r>
      <w:r w:rsidRPr="00A76E28">
        <w:rPr>
          <w:rFonts w:ascii="Arial" w:hAnsi="Arial" w:cs="Arial"/>
          <w:sz w:val="24"/>
          <w:szCs w:val="24"/>
          <w:lang w:val="it-IT"/>
        </w:rPr>
        <w:t>eaz</w:t>
      </w:r>
      <w:r w:rsidR="00A76E28" w:rsidRPr="00A76E28">
        <w:rPr>
          <w:rFonts w:ascii="Arial" w:hAnsi="Arial" w:cs="Arial"/>
          <w:sz w:val="24"/>
          <w:szCs w:val="24"/>
          <w:lang w:val="it-IT"/>
        </w:rPr>
        <w:t>ă</w:t>
      </w:r>
      <w:r w:rsidRPr="00A76E28">
        <w:rPr>
          <w:rFonts w:ascii="Arial" w:hAnsi="Arial" w:cs="Arial"/>
          <w:sz w:val="24"/>
          <w:szCs w:val="24"/>
          <w:lang w:val="it-IT"/>
        </w:rPr>
        <w:t xml:space="preserve"> la avizierul asocia</w:t>
      </w:r>
      <w:r w:rsidR="00A76E28" w:rsidRPr="00A76E28">
        <w:rPr>
          <w:rFonts w:ascii="Arial" w:hAnsi="Arial" w:cs="Arial"/>
          <w:sz w:val="24"/>
          <w:szCs w:val="24"/>
          <w:lang w:val="it-IT"/>
        </w:rPr>
        <w:t>ț</w:t>
      </w:r>
      <w:r w:rsidRPr="00A76E28">
        <w:rPr>
          <w:rFonts w:ascii="Arial" w:hAnsi="Arial" w:cs="Arial"/>
          <w:sz w:val="24"/>
          <w:szCs w:val="24"/>
          <w:lang w:val="it-IT"/>
        </w:rPr>
        <w:t>iei de proprietari, prin grija preşedintelui Asociaţiei</w:t>
      </w:r>
      <w:r w:rsidR="00227E8F">
        <w:rPr>
          <w:rFonts w:ascii="Arial" w:hAnsi="Arial" w:cs="Arial"/>
          <w:sz w:val="24"/>
          <w:szCs w:val="24"/>
          <w:lang w:val="it-IT"/>
        </w:rPr>
        <w:t>/reprezentatului conventional</w:t>
      </w:r>
      <w:r w:rsidRPr="00A76E28">
        <w:rPr>
          <w:rFonts w:ascii="Arial" w:hAnsi="Arial" w:cs="Arial"/>
          <w:sz w:val="24"/>
          <w:szCs w:val="24"/>
          <w:lang w:val="it-IT"/>
        </w:rPr>
        <w:t>.</w:t>
      </w:r>
    </w:p>
    <w:p w:rsidR="00A76E28" w:rsidRDefault="00A76E28" w:rsidP="00A76E28">
      <w:pPr>
        <w:spacing w:after="0" w:line="240" w:lineRule="auto"/>
        <w:ind w:firstLine="720"/>
        <w:jc w:val="both"/>
        <w:rPr>
          <w:rFonts w:ascii="Arial" w:hAnsi="Arial" w:cs="Arial"/>
          <w:sz w:val="24"/>
          <w:szCs w:val="24"/>
          <w:lang w:val="it-IT"/>
        </w:rPr>
      </w:pPr>
    </w:p>
    <w:p w:rsidR="00A76E28" w:rsidRPr="00A76E28" w:rsidRDefault="00A76E28" w:rsidP="00A76E28">
      <w:pPr>
        <w:spacing w:after="0" w:line="240" w:lineRule="auto"/>
        <w:ind w:firstLine="720"/>
        <w:jc w:val="both"/>
        <w:rPr>
          <w:rFonts w:ascii="Arial" w:hAnsi="Arial" w:cs="Arial"/>
          <w:sz w:val="24"/>
          <w:szCs w:val="24"/>
          <w:lang w:val="it-IT"/>
        </w:rPr>
      </w:pPr>
    </w:p>
    <w:p w:rsidR="002564CE" w:rsidRPr="00A76E28" w:rsidRDefault="002564CE" w:rsidP="002564CE">
      <w:pPr>
        <w:spacing w:after="0" w:line="240" w:lineRule="auto"/>
        <w:rPr>
          <w:rFonts w:ascii="Arial" w:hAnsi="Arial" w:cs="Arial"/>
          <w:sz w:val="24"/>
          <w:szCs w:val="24"/>
          <w:lang w:val="it-IT"/>
        </w:rPr>
      </w:pPr>
      <w:r w:rsidRPr="00A76E28">
        <w:rPr>
          <w:rFonts w:ascii="Arial" w:hAnsi="Arial" w:cs="Arial"/>
          <w:sz w:val="24"/>
          <w:szCs w:val="24"/>
          <w:lang w:val="it-IT"/>
        </w:rPr>
        <w:t xml:space="preserve">   </w:t>
      </w:r>
      <w:r w:rsidRPr="00A76E28">
        <w:rPr>
          <w:rFonts w:ascii="Arial" w:hAnsi="Arial" w:cs="Arial"/>
          <w:sz w:val="24"/>
          <w:szCs w:val="24"/>
          <w:lang w:val="it-IT"/>
        </w:rPr>
        <w:tab/>
      </w:r>
      <w:r w:rsidRPr="00A76E28">
        <w:rPr>
          <w:rFonts w:ascii="Arial" w:hAnsi="Arial" w:cs="Arial"/>
          <w:sz w:val="24"/>
          <w:szCs w:val="24"/>
          <w:lang w:val="it-IT"/>
        </w:rPr>
        <w:tab/>
      </w:r>
      <w:r w:rsidRPr="00A76E28">
        <w:rPr>
          <w:rFonts w:ascii="Arial" w:hAnsi="Arial" w:cs="Arial"/>
          <w:sz w:val="24"/>
          <w:szCs w:val="24"/>
          <w:lang w:val="it-IT"/>
        </w:rPr>
        <w:tab/>
      </w:r>
      <w:bookmarkStart w:id="0" w:name="_Hlk100650290"/>
      <w:r w:rsidRPr="00A76E28">
        <w:rPr>
          <w:rFonts w:ascii="Arial" w:hAnsi="Arial" w:cs="Arial"/>
          <w:sz w:val="24"/>
          <w:szCs w:val="24"/>
          <w:lang w:val="it-IT"/>
        </w:rPr>
        <w:t>Pre</w:t>
      </w:r>
      <w:r w:rsidR="006179D5" w:rsidRPr="00A76E28">
        <w:rPr>
          <w:rFonts w:ascii="Arial" w:hAnsi="Arial" w:cs="Arial"/>
          <w:sz w:val="24"/>
          <w:szCs w:val="24"/>
          <w:lang w:val="it-IT"/>
        </w:rPr>
        <w:t>ș</w:t>
      </w:r>
      <w:r w:rsidRPr="00A76E28">
        <w:rPr>
          <w:rFonts w:ascii="Arial" w:hAnsi="Arial" w:cs="Arial"/>
          <w:sz w:val="24"/>
          <w:szCs w:val="24"/>
          <w:lang w:val="it-IT"/>
        </w:rPr>
        <w:t>edinte</w:t>
      </w:r>
      <w:r w:rsidR="00227E8F">
        <w:rPr>
          <w:rFonts w:ascii="Arial" w:hAnsi="Arial" w:cs="Arial"/>
          <w:sz w:val="24"/>
          <w:szCs w:val="24"/>
          <w:lang w:val="it-IT"/>
        </w:rPr>
        <w:t>/reprezentat conventional</w:t>
      </w:r>
      <w:r w:rsidRPr="00A76E28">
        <w:rPr>
          <w:rFonts w:ascii="Arial" w:hAnsi="Arial" w:cs="Arial"/>
          <w:sz w:val="24"/>
          <w:szCs w:val="24"/>
          <w:lang w:val="it-IT"/>
        </w:rPr>
        <w:t>, ........................................</w:t>
      </w:r>
    </w:p>
    <w:p w:rsidR="002564CE" w:rsidRPr="00A76E28" w:rsidRDefault="002564CE" w:rsidP="002564CE">
      <w:pPr>
        <w:spacing w:after="0" w:line="240" w:lineRule="auto"/>
        <w:jc w:val="center"/>
        <w:rPr>
          <w:rFonts w:ascii="Arial" w:hAnsi="Arial" w:cs="Arial"/>
          <w:sz w:val="24"/>
          <w:szCs w:val="24"/>
          <w:lang w:val="it-IT"/>
        </w:rPr>
      </w:pPr>
      <w:r w:rsidRPr="00A76E28">
        <w:rPr>
          <w:rFonts w:ascii="Arial" w:hAnsi="Arial" w:cs="Arial"/>
          <w:sz w:val="24"/>
          <w:szCs w:val="24"/>
          <w:lang w:val="it-IT"/>
        </w:rPr>
        <w:t>(numele si semn</w:t>
      </w:r>
      <w:r w:rsidR="006179D5" w:rsidRPr="00A76E28">
        <w:rPr>
          <w:rFonts w:ascii="Arial" w:hAnsi="Arial" w:cs="Arial"/>
          <w:sz w:val="24"/>
          <w:szCs w:val="24"/>
          <w:lang w:val="it-IT"/>
        </w:rPr>
        <w:t>ă</w:t>
      </w:r>
      <w:r w:rsidRPr="00A76E28">
        <w:rPr>
          <w:rFonts w:ascii="Arial" w:hAnsi="Arial" w:cs="Arial"/>
          <w:sz w:val="24"/>
          <w:szCs w:val="24"/>
          <w:lang w:val="it-IT"/>
        </w:rPr>
        <w:t>tura)</w:t>
      </w:r>
    </w:p>
    <w:bookmarkEnd w:id="0"/>
    <w:p w:rsidR="002564CE" w:rsidRDefault="002564CE" w:rsidP="002564CE">
      <w:pPr>
        <w:spacing w:after="0" w:line="240" w:lineRule="auto"/>
        <w:jc w:val="center"/>
        <w:rPr>
          <w:rFonts w:ascii="Arial" w:hAnsi="Arial" w:cs="Arial"/>
          <w:sz w:val="24"/>
          <w:szCs w:val="24"/>
          <w:lang w:val="it-IT"/>
        </w:rPr>
      </w:pPr>
    </w:p>
    <w:p w:rsidR="00A3352C" w:rsidRDefault="00A3352C" w:rsidP="002564CE">
      <w:pPr>
        <w:spacing w:after="0" w:line="240" w:lineRule="auto"/>
        <w:jc w:val="center"/>
        <w:rPr>
          <w:rFonts w:ascii="Arial" w:hAnsi="Arial" w:cs="Arial"/>
          <w:sz w:val="24"/>
          <w:szCs w:val="24"/>
          <w:lang w:val="it-IT"/>
        </w:rPr>
      </w:pPr>
    </w:p>
    <w:p w:rsidR="00A3352C" w:rsidRPr="00A76E28" w:rsidRDefault="00A3352C" w:rsidP="002564CE">
      <w:pPr>
        <w:spacing w:after="0" w:line="240" w:lineRule="auto"/>
        <w:jc w:val="center"/>
        <w:rPr>
          <w:rFonts w:ascii="Arial" w:hAnsi="Arial" w:cs="Arial"/>
          <w:sz w:val="24"/>
          <w:szCs w:val="24"/>
          <w:lang w:val="it-IT"/>
        </w:rPr>
      </w:pPr>
    </w:p>
    <w:p w:rsidR="002564CE" w:rsidRPr="00A76E28" w:rsidRDefault="002564CE" w:rsidP="002564CE">
      <w:pPr>
        <w:spacing w:after="0" w:line="240" w:lineRule="auto"/>
        <w:jc w:val="center"/>
        <w:rPr>
          <w:rFonts w:ascii="Arial" w:hAnsi="Arial" w:cs="Arial"/>
          <w:sz w:val="24"/>
          <w:szCs w:val="24"/>
          <w:lang w:val="it-IT"/>
        </w:rPr>
      </w:pPr>
    </w:p>
    <w:p w:rsidR="002564CE" w:rsidRPr="00A76E28" w:rsidRDefault="002564CE" w:rsidP="002564CE">
      <w:pPr>
        <w:spacing w:after="0" w:line="240" w:lineRule="auto"/>
        <w:rPr>
          <w:rFonts w:ascii="Arial" w:hAnsi="Arial" w:cs="Arial"/>
          <w:sz w:val="24"/>
          <w:szCs w:val="24"/>
          <w:u w:val="single"/>
        </w:rPr>
      </w:pPr>
      <w:proofErr w:type="spellStart"/>
      <w:r w:rsidRPr="00A76E28">
        <w:rPr>
          <w:rFonts w:ascii="Arial" w:hAnsi="Arial" w:cs="Arial"/>
          <w:sz w:val="24"/>
          <w:szCs w:val="24"/>
          <w:u w:val="single"/>
        </w:rPr>
        <w:t>Contrasemneaz</w:t>
      </w:r>
      <w:r w:rsidR="006179D5" w:rsidRPr="00A76E28">
        <w:rPr>
          <w:rFonts w:ascii="Arial" w:hAnsi="Arial" w:cs="Arial"/>
          <w:sz w:val="24"/>
          <w:szCs w:val="24"/>
          <w:u w:val="single"/>
        </w:rPr>
        <w:t>ă</w:t>
      </w:r>
      <w:proofErr w:type="spellEnd"/>
      <w:r w:rsidRPr="00A76E28">
        <w:rPr>
          <w:rFonts w:ascii="Arial" w:hAnsi="Arial" w:cs="Arial"/>
          <w:sz w:val="24"/>
          <w:szCs w:val="24"/>
          <w:u w:val="single"/>
        </w:rPr>
        <w:t xml:space="preserve">:      </w:t>
      </w:r>
    </w:p>
    <w:p w:rsidR="002564CE" w:rsidRPr="00A76E28" w:rsidRDefault="002564CE" w:rsidP="002564CE">
      <w:pPr>
        <w:spacing w:after="0" w:line="240" w:lineRule="auto"/>
        <w:rPr>
          <w:rFonts w:ascii="Arial" w:hAnsi="Arial" w:cs="Arial"/>
          <w:sz w:val="24"/>
          <w:szCs w:val="24"/>
          <w:u w:val="single"/>
        </w:rPr>
      </w:pPr>
    </w:p>
    <w:p w:rsidR="002564CE" w:rsidRPr="00A76E28" w:rsidRDefault="002564CE" w:rsidP="002564CE">
      <w:pPr>
        <w:spacing w:after="0" w:line="240" w:lineRule="auto"/>
        <w:rPr>
          <w:rFonts w:ascii="Arial" w:hAnsi="Arial" w:cs="Arial"/>
          <w:sz w:val="24"/>
          <w:szCs w:val="24"/>
        </w:rPr>
      </w:pPr>
      <w:proofErr w:type="spellStart"/>
      <w:r w:rsidRPr="00A76E28">
        <w:rPr>
          <w:rFonts w:ascii="Arial" w:hAnsi="Arial" w:cs="Arial"/>
          <w:sz w:val="24"/>
          <w:szCs w:val="24"/>
        </w:rPr>
        <w:t>Comitetul</w:t>
      </w:r>
      <w:proofErr w:type="spellEnd"/>
      <w:r w:rsidRPr="00A76E28">
        <w:rPr>
          <w:rFonts w:ascii="Arial" w:hAnsi="Arial" w:cs="Arial"/>
          <w:sz w:val="24"/>
          <w:szCs w:val="24"/>
        </w:rPr>
        <w:t xml:space="preserve"> </w:t>
      </w:r>
      <w:proofErr w:type="spellStart"/>
      <w:r w:rsidRPr="00A76E28">
        <w:rPr>
          <w:rFonts w:ascii="Arial" w:hAnsi="Arial" w:cs="Arial"/>
          <w:sz w:val="24"/>
          <w:szCs w:val="24"/>
        </w:rPr>
        <w:t>executiv</w:t>
      </w:r>
      <w:proofErr w:type="spellEnd"/>
      <w:r w:rsidRPr="00A76E28">
        <w:rPr>
          <w:rFonts w:ascii="Arial" w:hAnsi="Arial" w:cs="Arial"/>
          <w:sz w:val="24"/>
          <w:szCs w:val="24"/>
        </w:rPr>
        <w:t xml:space="preserve"> al </w:t>
      </w:r>
      <w:proofErr w:type="spellStart"/>
      <w:r w:rsidRPr="00A76E28">
        <w:rPr>
          <w:rFonts w:ascii="Arial" w:hAnsi="Arial" w:cs="Arial"/>
          <w:sz w:val="24"/>
          <w:szCs w:val="24"/>
        </w:rPr>
        <w:t>Asocia</w:t>
      </w:r>
      <w:r w:rsidR="006179D5" w:rsidRPr="00A76E28">
        <w:rPr>
          <w:rFonts w:ascii="Arial" w:hAnsi="Arial" w:cs="Arial"/>
          <w:sz w:val="24"/>
          <w:szCs w:val="24"/>
        </w:rPr>
        <w:t>ț</w:t>
      </w:r>
      <w:r w:rsidRPr="00A76E28">
        <w:rPr>
          <w:rFonts w:ascii="Arial" w:hAnsi="Arial" w:cs="Arial"/>
          <w:sz w:val="24"/>
          <w:szCs w:val="24"/>
        </w:rPr>
        <w:t>iei</w:t>
      </w:r>
      <w:proofErr w:type="spellEnd"/>
    </w:p>
    <w:p w:rsidR="002564CE" w:rsidRPr="00A76E28" w:rsidRDefault="002564CE" w:rsidP="002564CE">
      <w:pPr>
        <w:spacing w:after="0" w:line="240" w:lineRule="auto"/>
        <w:rPr>
          <w:rFonts w:ascii="Arial" w:hAnsi="Arial" w:cs="Arial"/>
          <w:sz w:val="24"/>
          <w:szCs w:val="24"/>
        </w:rPr>
      </w:pPr>
      <w:r w:rsidRPr="00A76E28">
        <w:rPr>
          <w:rFonts w:ascii="Arial" w:hAnsi="Arial" w:cs="Arial"/>
          <w:sz w:val="24"/>
          <w:szCs w:val="24"/>
        </w:rPr>
        <w:t>………………………………………………………………..</w:t>
      </w:r>
    </w:p>
    <w:p w:rsidR="002564CE" w:rsidRPr="00A76E28" w:rsidRDefault="002564CE" w:rsidP="002564CE">
      <w:pPr>
        <w:spacing w:after="0" w:line="240" w:lineRule="auto"/>
        <w:rPr>
          <w:rFonts w:ascii="Arial" w:hAnsi="Arial" w:cs="Arial"/>
          <w:sz w:val="24"/>
          <w:szCs w:val="24"/>
        </w:rPr>
      </w:pPr>
      <w:r w:rsidRPr="00A76E28">
        <w:rPr>
          <w:rFonts w:ascii="Arial" w:hAnsi="Arial" w:cs="Arial"/>
          <w:sz w:val="24"/>
          <w:szCs w:val="24"/>
        </w:rPr>
        <w:t>………………………………………………………………..</w:t>
      </w:r>
    </w:p>
    <w:p w:rsidR="002564CE" w:rsidRPr="00A76E28" w:rsidRDefault="002564CE" w:rsidP="002564CE">
      <w:pPr>
        <w:spacing w:after="0" w:line="240" w:lineRule="auto"/>
        <w:rPr>
          <w:rFonts w:ascii="Arial" w:hAnsi="Arial" w:cs="Arial"/>
          <w:sz w:val="24"/>
          <w:szCs w:val="24"/>
        </w:rPr>
      </w:pPr>
      <w:bookmarkStart w:id="1" w:name="_GoBack"/>
      <w:bookmarkEnd w:id="1"/>
    </w:p>
    <w:sectPr w:rsidR="002564CE" w:rsidRPr="00A76E28" w:rsidSect="00A76E28">
      <w:pgSz w:w="12240" w:h="15840"/>
      <w:pgMar w:top="873" w:right="873" w:bottom="873" w:left="873"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FBC" w:rsidRDefault="00723FBC" w:rsidP="00FD7697">
      <w:pPr>
        <w:spacing w:after="0" w:line="240" w:lineRule="auto"/>
      </w:pPr>
      <w:r>
        <w:separator/>
      </w:r>
    </w:p>
  </w:endnote>
  <w:endnote w:type="continuationSeparator" w:id="0">
    <w:p w:rsidR="00723FBC" w:rsidRDefault="00723FBC" w:rsidP="00FD76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FBC" w:rsidRDefault="00723FBC" w:rsidP="00FD7697">
      <w:pPr>
        <w:spacing w:after="0" w:line="240" w:lineRule="auto"/>
      </w:pPr>
      <w:r>
        <w:separator/>
      </w:r>
    </w:p>
  </w:footnote>
  <w:footnote w:type="continuationSeparator" w:id="0">
    <w:p w:rsidR="00723FBC" w:rsidRDefault="00723FBC" w:rsidP="00FD76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6542"/>
    <w:multiLevelType w:val="hybridMultilevel"/>
    <w:tmpl w:val="17A0DD1A"/>
    <w:lvl w:ilvl="0" w:tplc="73CA79B2">
      <w:start w:val="1"/>
      <w:numFmt w:val="lowerLetter"/>
      <w:lvlText w:val="%1)"/>
      <w:lvlJc w:val="left"/>
      <w:pPr>
        <w:tabs>
          <w:tab w:val="num" w:pos="1350"/>
        </w:tabs>
        <w:ind w:left="1350" w:hanging="360"/>
      </w:pPr>
      <w:rPr>
        <w:rFonts w:hint="default"/>
      </w:rPr>
    </w:lvl>
    <w:lvl w:ilvl="1" w:tplc="04180019" w:tentative="1">
      <w:start w:val="1"/>
      <w:numFmt w:val="lowerLetter"/>
      <w:lvlText w:val="%2."/>
      <w:lvlJc w:val="left"/>
      <w:pPr>
        <w:tabs>
          <w:tab w:val="num" w:pos="2070"/>
        </w:tabs>
        <w:ind w:left="2070" w:hanging="360"/>
      </w:pPr>
    </w:lvl>
    <w:lvl w:ilvl="2" w:tplc="0418001B" w:tentative="1">
      <w:start w:val="1"/>
      <w:numFmt w:val="lowerRoman"/>
      <w:lvlText w:val="%3."/>
      <w:lvlJc w:val="right"/>
      <w:pPr>
        <w:tabs>
          <w:tab w:val="num" w:pos="2790"/>
        </w:tabs>
        <w:ind w:left="2790" w:hanging="180"/>
      </w:pPr>
    </w:lvl>
    <w:lvl w:ilvl="3" w:tplc="0418000F" w:tentative="1">
      <w:start w:val="1"/>
      <w:numFmt w:val="decimal"/>
      <w:lvlText w:val="%4."/>
      <w:lvlJc w:val="left"/>
      <w:pPr>
        <w:tabs>
          <w:tab w:val="num" w:pos="3510"/>
        </w:tabs>
        <w:ind w:left="3510" w:hanging="360"/>
      </w:pPr>
    </w:lvl>
    <w:lvl w:ilvl="4" w:tplc="04180019" w:tentative="1">
      <w:start w:val="1"/>
      <w:numFmt w:val="lowerLetter"/>
      <w:lvlText w:val="%5."/>
      <w:lvlJc w:val="left"/>
      <w:pPr>
        <w:tabs>
          <w:tab w:val="num" w:pos="4230"/>
        </w:tabs>
        <w:ind w:left="4230" w:hanging="360"/>
      </w:pPr>
    </w:lvl>
    <w:lvl w:ilvl="5" w:tplc="0418001B" w:tentative="1">
      <w:start w:val="1"/>
      <w:numFmt w:val="lowerRoman"/>
      <w:lvlText w:val="%6."/>
      <w:lvlJc w:val="right"/>
      <w:pPr>
        <w:tabs>
          <w:tab w:val="num" w:pos="4950"/>
        </w:tabs>
        <w:ind w:left="4950" w:hanging="180"/>
      </w:pPr>
    </w:lvl>
    <w:lvl w:ilvl="6" w:tplc="0418000F" w:tentative="1">
      <w:start w:val="1"/>
      <w:numFmt w:val="decimal"/>
      <w:lvlText w:val="%7."/>
      <w:lvlJc w:val="left"/>
      <w:pPr>
        <w:tabs>
          <w:tab w:val="num" w:pos="5670"/>
        </w:tabs>
        <w:ind w:left="5670" w:hanging="360"/>
      </w:pPr>
    </w:lvl>
    <w:lvl w:ilvl="7" w:tplc="04180019" w:tentative="1">
      <w:start w:val="1"/>
      <w:numFmt w:val="lowerLetter"/>
      <w:lvlText w:val="%8."/>
      <w:lvlJc w:val="left"/>
      <w:pPr>
        <w:tabs>
          <w:tab w:val="num" w:pos="6390"/>
        </w:tabs>
        <w:ind w:left="6390" w:hanging="360"/>
      </w:pPr>
    </w:lvl>
    <w:lvl w:ilvl="8" w:tplc="0418001B" w:tentative="1">
      <w:start w:val="1"/>
      <w:numFmt w:val="lowerRoman"/>
      <w:lvlText w:val="%9."/>
      <w:lvlJc w:val="right"/>
      <w:pPr>
        <w:tabs>
          <w:tab w:val="num" w:pos="7110"/>
        </w:tabs>
        <w:ind w:left="7110" w:hanging="180"/>
      </w:pPr>
    </w:lvl>
  </w:abstractNum>
  <w:abstractNum w:abstractNumId="1">
    <w:nsid w:val="16B9602C"/>
    <w:multiLevelType w:val="hybridMultilevel"/>
    <w:tmpl w:val="6074DC48"/>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
    <w:nsid w:val="1DD936CA"/>
    <w:multiLevelType w:val="hybridMultilevel"/>
    <w:tmpl w:val="207EC2DA"/>
    <w:lvl w:ilvl="0" w:tplc="04180019">
      <w:start w:val="1"/>
      <w:numFmt w:val="lowerLetter"/>
      <w:lvlText w:val="%1."/>
      <w:lvlJc w:val="left"/>
      <w:pPr>
        <w:ind w:left="70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8F4068"/>
    <w:multiLevelType w:val="hybridMultilevel"/>
    <w:tmpl w:val="7A464138"/>
    <w:lvl w:ilvl="0" w:tplc="04180019">
      <w:start w:val="1"/>
      <w:numFmt w:val="lowerLetter"/>
      <w:lvlText w:val="%1."/>
      <w:lvlJc w:val="left"/>
      <w:pPr>
        <w:ind w:left="709" w:hanging="360"/>
      </w:pPr>
    </w:lvl>
    <w:lvl w:ilvl="1" w:tplc="04180019">
      <w:start w:val="1"/>
      <w:numFmt w:val="lowerLetter"/>
      <w:lvlText w:val="%2."/>
      <w:lvlJc w:val="left"/>
      <w:pPr>
        <w:ind w:left="1429" w:hanging="360"/>
      </w:pPr>
    </w:lvl>
    <w:lvl w:ilvl="2" w:tplc="0418001B">
      <w:start w:val="1"/>
      <w:numFmt w:val="lowerRoman"/>
      <w:lvlText w:val="%3."/>
      <w:lvlJc w:val="right"/>
      <w:pPr>
        <w:ind w:left="2149" w:hanging="180"/>
      </w:pPr>
    </w:lvl>
    <w:lvl w:ilvl="3" w:tplc="0418000F">
      <w:start w:val="1"/>
      <w:numFmt w:val="decimal"/>
      <w:lvlText w:val="%4."/>
      <w:lvlJc w:val="left"/>
      <w:pPr>
        <w:ind w:left="2869" w:hanging="360"/>
      </w:pPr>
    </w:lvl>
    <w:lvl w:ilvl="4" w:tplc="04180019">
      <w:start w:val="1"/>
      <w:numFmt w:val="lowerLetter"/>
      <w:lvlText w:val="%5."/>
      <w:lvlJc w:val="left"/>
      <w:pPr>
        <w:ind w:left="3589" w:hanging="360"/>
      </w:pPr>
    </w:lvl>
    <w:lvl w:ilvl="5" w:tplc="0418001B">
      <w:start w:val="1"/>
      <w:numFmt w:val="lowerRoman"/>
      <w:lvlText w:val="%6."/>
      <w:lvlJc w:val="right"/>
      <w:pPr>
        <w:ind w:left="4309" w:hanging="180"/>
      </w:pPr>
    </w:lvl>
    <w:lvl w:ilvl="6" w:tplc="0418000F">
      <w:start w:val="1"/>
      <w:numFmt w:val="decimal"/>
      <w:lvlText w:val="%7."/>
      <w:lvlJc w:val="left"/>
      <w:pPr>
        <w:ind w:left="5029" w:hanging="360"/>
      </w:pPr>
    </w:lvl>
    <w:lvl w:ilvl="7" w:tplc="04180019">
      <w:start w:val="1"/>
      <w:numFmt w:val="lowerLetter"/>
      <w:lvlText w:val="%8."/>
      <w:lvlJc w:val="left"/>
      <w:pPr>
        <w:ind w:left="5749" w:hanging="360"/>
      </w:pPr>
    </w:lvl>
    <w:lvl w:ilvl="8" w:tplc="0418001B" w:tentative="1">
      <w:start w:val="1"/>
      <w:numFmt w:val="lowerRoman"/>
      <w:lvlText w:val="%9."/>
      <w:lvlJc w:val="right"/>
      <w:pPr>
        <w:ind w:left="6469" w:hanging="180"/>
      </w:pPr>
    </w:lvl>
  </w:abstractNum>
  <w:abstractNum w:abstractNumId="4">
    <w:nsid w:val="567D43DD"/>
    <w:multiLevelType w:val="hybridMultilevel"/>
    <w:tmpl w:val="8A66FB52"/>
    <w:lvl w:ilvl="0" w:tplc="0409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58CC57DA"/>
    <w:multiLevelType w:val="hybridMultilevel"/>
    <w:tmpl w:val="2444CD6C"/>
    <w:lvl w:ilvl="0" w:tplc="B5C4D6E8">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nsid w:val="5B7F605D"/>
    <w:multiLevelType w:val="multilevel"/>
    <w:tmpl w:val="F7F885A8"/>
    <w:lvl w:ilvl="0">
      <w:start w:val="1"/>
      <w:numFmt w:val="upperLetter"/>
      <w:lvlText w:val="%1."/>
      <w:lvlJc w:val="left"/>
      <w:pPr>
        <w:ind w:left="360" w:hanging="360"/>
      </w:pPr>
      <w:rPr>
        <w:rFonts w:ascii="Trebuchet MS" w:eastAsia="Times New Roman" w:hAnsi="Trebuchet MS"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78040495"/>
    <w:multiLevelType w:val="hybridMultilevel"/>
    <w:tmpl w:val="43A68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2"/>
  </w:num>
  <w:num w:numId="5">
    <w:abstractNumId w:val="1"/>
  </w:num>
  <w:num w:numId="6">
    <w:abstractNumId w:val="4"/>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64EB6"/>
    <w:rsid w:val="00000355"/>
    <w:rsid w:val="00001274"/>
    <w:rsid w:val="00007C84"/>
    <w:rsid w:val="00010FC4"/>
    <w:rsid w:val="00015D19"/>
    <w:rsid w:val="00020D60"/>
    <w:rsid w:val="00034142"/>
    <w:rsid w:val="00034311"/>
    <w:rsid w:val="00044B52"/>
    <w:rsid w:val="000469ED"/>
    <w:rsid w:val="00063209"/>
    <w:rsid w:val="000647B0"/>
    <w:rsid w:val="000774DF"/>
    <w:rsid w:val="0009247D"/>
    <w:rsid w:val="000960F6"/>
    <w:rsid w:val="000A0DBA"/>
    <w:rsid w:val="000A2143"/>
    <w:rsid w:val="000A4F95"/>
    <w:rsid w:val="000B42C6"/>
    <w:rsid w:val="000B4B8C"/>
    <w:rsid w:val="000B7276"/>
    <w:rsid w:val="000C0764"/>
    <w:rsid w:val="000C3972"/>
    <w:rsid w:val="000C48D1"/>
    <w:rsid w:val="000C4F3B"/>
    <w:rsid w:val="000C56B3"/>
    <w:rsid w:val="000D5ADF"/>
    <w:rsid w:val="00104475"/>
    <w:rsid w:val="00111F8B"/>
    <w:rsid w:val="00114C53"/>
    <w:rsid w:val="00117ECC"/>
    <w:rsid w:val="00120593"/>
    <w:rsid w:val="00125C8D"/>
    <w:rsid w:val="00131022"/>
    <w:rsid w:val="00145D6E"/>
    <w:rsid w:val="001471B5"/>
    <w:rsid w:val="00165388"/>
    <w:rsid w:val="00166E22"/>
    <w:rsid w:val="00176E26"/>
    <w:rsid w:val="001850BE"/>
    <w:rsid w:val="00195758"/>
    <w:rsid w:val="001A01D5"/>
    <w:rsid w:val="001A323A"/>
    <w:rsid w:val="001A7528"/>
    <w:rsid w:val="001B2D33"/>
    <w:rsid w:val="001C1E98"/>
    <w:rsid w:val="001C2C6B"/>
    <w:rsid w:val="001C3FF0"/>
    <w:rsid w:val="001C5142"/>
    <w:rsid w:val="001D0A66"/>
    <w:rsid w:val="001D36EA"/>
    <w:rsid w:val="001D7F6C"/>
    <w:rsid w:val="001E0312"/>
    <w:rsid w:val="001F1CEA"/>
    <w:rsid w:val="00201035"/>
    <w:rsid w:val="0020339F"/>
    <w:rsid w:val="00227E8F"/>
    <w:rsid w:val="0023169D"/>
    <w:rsid w:val="00231DB9"/>
    <w:rsid w:val="00242C49"/>
    <w:rsid w:val="002436E6"/>
    <w:rsid w:val="00243EBF"/>
    <w:rsid w:val="002460AE"/>
    <w:rsid w:val="00252336"/>
    <w:rsid w:val="00254CF4"/>
    <w:rsid w:val="002564CE"/>
    <w:rsid w:val="00256F81"/>
    <w:rsid w:val="00263736"/>
    <w:rsid w:val="00270EE7"/>
    <w:rsid w:val="0027372B"/>
    <w:rsid w:val="0027548D"/>
    <w:rsid w:val="00277093"/>
    <w:rsid w:val="002847BD"/>
    <w:rsid w:val="002B1F12"/>
    <w:rsid w:val="002B7F87"/>
    <w:rsid w:val="002D278C"/>
    <w:rsid w:val="002E1BFE"/>
    <w:rsid w:val="002E1EF7"/>
    <w:rsid w:val="002E696E"/>
    <w:rsid w:val="002F0F2A"/>
    <w:rsid w:val="002F1C20"/>
    <w:rsid w:val="002F66F8"/>
    <w:rsid w:val="002F6C7E"/>
    <w:rsid w:val="003000D2"/>
    <w:rsid w:val="00300FB2"/>
    <w:rsid w:val="00303580"/>
    <w:rsid w:val="0030663A"/>
    <w:rsid w:val="00310D6C"/>
    <w:rsid w:val="0031468D"/>
    <w:rsid w:val="003157EF"/>
    <w:rsid w:val="003236AB"/>
    <w:rsid w:val="00330254"/>
    <w:rsid w:val="00330749"/>
    <w:rsid w:val="00344427"/>
    <w:rsid w:val="0035795F"/>
    <w:rsid w:val="003606E0"/>
    <w:rsid w:val="00362DE9"/>
    <w:rsid w:val="00373B06"/>
    <w:rsid w:val="00377018"/>
    <w:rsid w:val="00380AD1"/>
    <w:rsid w:val="00380B11"/>
    <w:rsid w:val="003819A0"/>
    <w:rsid w:val="003840E5"/>
    <w:rsid w:val="00391929"/>
    <w:rsid w:val="00393CD8"/>
    <w:rsid w:val="003952AA"/>
    <w:rsid w:val="0039559A"/>
    <w:rsid w:val="003960D6"/>
    <w:rsid w:val="003A6105"/>
    <w:rsid w:val="003A7DE5"/>
    <w:rsid w:val="003B181D"/>
    <w:rsid w:val="003C405A"/>
    <w:rsid w:val="003D0829"/>
    <w:rsid w:val="003E41B6"/>
    <w:rsid w:val="0040277A"/>
    <w:rsid w:val="004069F9"/>
    <w:rsid w:val="00410EE4"/>
    <w:rsid w:val="00411700"/>
    <w:rsid w:val="004145D2"/>
    <w:rsid w:val="00433844"/>
    <w:rsid w:val="00453ABF"/>
    <w:rsid w:val="0045535C"/>
    <w:rsid w:val="0045591E"/>
    <w:rsid w:val="004564F4"/>
    <w:rsid w:val="004568FC"/>
    <w:rsid w:val="004613D1"/>
    <w:rsid w:val="00462952"/>
    <w:rsid w:val="0046687C"/>
    <w:rsid w:val="00470CE3"/>
    <w:rsid w:val="004717DD"/>
    <w:rsid w:val="00482C56"/>
    <w:rsid w:val="004A0AA6"/>
    <w:rsid w:val="004A4C7F"/>
    <w:rsid w:val="004A6216"/>
    <w:rsid w:val="004A6CD1"/>
    <w:rsid w:val="004A7277"/>
    <w:rsid w:val="004B0B36"/>
    <w:rsid w:val="004B30DD"/>
    <w:rsid w:val="004C0437"/>
    <w:rsid w:val="004C14BA"/>
    <w:rsid w:val="004C1F51"/>
    <w:rsid w:val="004C233A"/>
    <w:rsid w:val="004C7925"/>
    <w:rsid w:val="004D0D62"/>
    <w:rsid w:val="004E2BB6"/>
    <w:rsid w:val="004E6F32"/>
    <w:rsid w:val="004F6FB8"/>
    <w:rsid w:val="00505801"/>
    <w:rsid w:val="00512407"/>
    <w:rsid w:val="00512BF1"/>
    <w:rsid w:val="00525B94"/>
    <w:rsid w:val="00532BBD"/>
    <w:rsid w:val="005433B7"/>
    <w:rsid w:val="00543C90"/>
    <w:rsid w:val="005467D6"/>
    <w:rsid w:val="0055160F"/>
    <w:rsid w:val="005650AF"/>
    <w:rsid w:val="00573CD4"/>
    <w:rsid w:val="00576693"/>
    <w:rsid w:val="00586CCC"/>
    <w:rsid w:val="005920F6"/>
    <w:rsid w:val="00593BD3"/>
    <w:rsid w:val="00593F2C"/>
    <w:rsid w:val="0059753A"/>
    <w:rsid w:val="005A430D"/>
    <w:rsid w:val="005C0E27"/>
    <w:rsid w:val="005D22AE"/>
    <w:rsid w:val="005D3B25"/>
    <w:rsid w:val="005D574D"/>
    <w:rsid w:val="005D67C2"/>
    <w:rsid w:val="005E268D"/>
    <w:rsid w:val="00604C31"/>
    <w:rsid w:val="00604D3D"/>
    <w:rsid w:val="00610DEB"/>
    <w:rsid w:val="006179D5"/>
    <w:rsid w:val="00622EFA"/>
    <w:rsid w:val="006419FF"/>
    <w:rsid w:val="00644D19"/>
    <w:rsid w:val="00650F28"/>
    <w:rsid w:val="0065440B"/>
    <w:rsid w:val="00663179"/>
    <w:rsid w:val="00671EAE"/>
    <w:rsid w:val="0067588E"/>
    <w:rsid w:val="00683F4B"/>
    <w:rsid w:val="00692C03"/>
    <w:rsid w:val="00694207"/>
    <w:rsid w:val="006A4986"/>
    <w:rsid w:val="006B68CF"/>
    <w:rsid w:val="006C6EAD"/>
    <w:rsid w:val="006E24D2"/>
    <w:rsid w:val="006E6BFF"/>
    <w:rsid w:val="006E7FCD"/>
    <w:rsid w:val="006F712F"/>
    <w:rsid w:val="00711773"/>
    <w:rsid w:val="0071657B"/>
    <w:rsid w:val="00723FBC"/>
    <w:rsid w:val="00733DE9"/>
    <w:rsid w:val="007368C0"/>
    <w:rsid w:val="00764EB6"/>
    <w:rsid w:val="0076633C"/>
    <w:rsid w:val="00774E6E"/>
    <w:rsid w:val="007763BB"/>
    <w:rsid w:val="0078013C"/>
    <w:rsid w:val="007825E7"/>
    <w:rsid w:val="00786103"/>
    <w:rsid w:val="00791529"/>
    <w:rsid w:val="00794278"/>
    <w:rsid w:val="00794CA5"/>
    <w:rsid w:val="007B7BAD"/>
    <w:rsid w:val="007C15E0"/>
    <w:rsid w:val="007D012E"/>
    <w:rsid w:val="007D05C4"/>
    <w:rsid w:val="007D72D4"/>
    <w:rsid w:val="007E12C4"/>
    <w:rsid w:val="007E2B6E"/>
    <w:rsid w:val="007F323D"/>
    <w:rsid w:val="007F509E"/>
    <w:rsid w:val="007F78E7"/>
    <w:rsid w:val="00806469"/>
    <w:rsid w:val="00810B57"/>
    <w:rsid w:val="00816904"/>
    <w:rsid w:val="0082004A"/>
    <w:rsid w:val="00824607"/>
    <w:rsid w:val="00824D94"/>
    <w:rsid w:val="008309BA"/>
    <w:rsid w:val="00842764"/>
    <w:rsid w:val="00844D26"/>
    <w:rsid w:val="00850CA3"/>
    <w:rsid w:val="00853F10"/>
    <w:rsid w:val="00863B7D"/>
    <w:rsid w:val="00865935"/>
    <w:rsid w:val="00885F1F"/>
    <w:rsid w:val="008B0FFC"/>
    <w:rsid w:val="008B20F6"/>
    <w:rsid w:val="008B62C2"/>
    <w:rsid w:val="008C1429"/>
    <w:rsid w:val="008C1FE0"/>
    <w:rsid w:val="008C2545"/>
    <w:rsid w:val="008D0859"/>
    <w:rsid w:val="008D25A9"/>
    <w:rsid w:val="008D74DA"/>
    <w:rsid w:val="008E2A66"/>
    <w:rsid w:val="008E3F09"/>
    <w:rsid w:val="008F02AD"/>
    <w:rsid w:val="008F3FCA"/>
    <w:rsid w:val="008F3FCB"/>
    <w:rsid w:val="0090292A"/>
    <w:rsid w:val="00905895"/>
    <w:rsid w:val="009126D6"/>
    <w:rsid w:val="009139EF"/>
    <w:rsid w:val="0092218E"/>
    <w:rsid w:val="00951067"/>
    <w:rsid w:val="00952663"/>
    <w:rsid w:val="00953FAE"/>
    <w:rsid w:val="00972944"/>
    <w:rsid w:val="00982D4E"/>
    <w:rsid w:val="009853ED"/>
    <w:rsid w:val="0098651E"/>
    <w:rsid w:val="00993251"/>
    <w:rsid w:val="009B35DB"/>
    <w:rsid w:val="009B4C36"/>
    <w:rsid w:val="009B7B7B"/>
    <w:rsid w:val="009B7EFD"/>
    <w:rsid w:val="009C5BE7"/>
    <w:rsid w:val="009D1499"/>
    <w:rsid w:val="009D3745"/>
    <w:rsid w:val="009F3486"/>
    <w:rsid w:val="009F6389"/>
    <w:rsid w:val="00A0399C"/>
    <w:rsid w:val="00A04330"/>
    <w:rsid w:val="00A075E8"/>
    <w:rsid w:val="00A07D35"/>
    <w:rsid w:val="00A123EF"/>
    <w:rsid w:val="00A1314A"/>
    <w:rsid w:val="00A147B6"/>
    <w:rsid w:val="00A14E8E"/>
    <w:rsid w:val="00A20ECA"/>
    <w:rsid w:val="00A21A80"/>
    <w:rsid w:val="00A25DFD"/>
    <w:rsid w:val="00A317C6"/>
    <w:rsid w:val="00A3352C"/>
    <w:rsid w:val="00A450E6"/>
    <w:rsid w:val="00A45F9D"/>
    <w:rsid w:val="00A530B1"/>
    <w:rsid w:val="00A5398C"/>
    <w:rsid w:val="00A60194"/>
    <w:rsid w:val="00A6231C"/>
    <w:rsid w:val="00A63033"/>
    <w:rsid w:val="00A63BC6"/>
    <w:rsid w:val="00A70DE5"/>
    <w:rsid w:val="00A76E28"/>
    <w:rsid w:val="00A85C6A"/>
    <w:rsid w:val="00A85D33"/>
    <w:rsid w:val="00A8627E"/>
    <w:rsid w:val="00AA073A"/>
    <w:rsid w:val="00AC0271"/>
    <w:rsid w:val="00AC5B0F"/>
    <w:rsid w:val="00AC5D42"/>
    <w:rsid w:val="00AD0269"/>
    <w:rsid w:val="00AE0E25"/>
    <w:rsid w:val="00AF2F5A"/>
    <w:rsid w:val="00AF47D1"/>
    <w:rsid w:val="00B116F4"/>
    <w:rsid w:val="00B138E9"/>
    <w:rsid w:val="00B139F4"/>
    <w:rsid w:val="00B154EC"/>
    <w:rsid w:val="00B2180A"/>
    <w:rsid w:val="00B3328F"/>
    <w:rsid w:val="00B36DC3"/>
    <w:rsid w:val="00B46607"/>
    <w:rsid w:val="00B46EC4"/>
    <w:rsid w:val="00B60687"/>
    <w:rsid w:val="00B71299"/>
    <w:rsid w:val="00B72A22"/>
    <w:rsid w:val="00B76B92"/>
    <w:rsid w:val="00B82D47"/>
    <w:rsid w:val="00B907EB"/>
    <w:rsid w:val="00B97ECB"/>
    <w:rsid w:val="00BA4D38"/>
    <w:rsid w:val="00BB2906"/>
    <w:rsid w:val="00BB3C10"/>
    <w:rsid w:val="00BC3726"/>
    <w:rsid w:val="00BC471F"/>
    <w:rsid w:val="00BC5A50"/>
    <w:rsid w:val="00BE1DF1"/>
    <w:rsid w:val="00BF31F3"/>
    <w:rsid w:val="00BF345F"/>
    <w:rsid w:val="00BF383A"/>
    <w:rsid w:val="00C00885"/>
    <w:rsid w:val="00C11C85"/>
    <w:rsid w:val="00C16AC0"/>
    <w:rsid w:val="00C176D2"/>
    <w:rsid w:val="00C35859"/>
    <w:rsid w:val="00C40C6A"/>
    <w:rsid w:val="00C46FA4"/>
    <w:rsid w:val="00C5061A"/>
    <w:rsid w:val="00C60863"/>
    <w:rsid w:val="00C70378"/>
    <w:rsid w:val="00C75113"/>
    <w:rsid w:val="00C76C2A"/>
    <w:rsid w:val="00C85CA3"/>
    <w:rsid w:val="00C85F48"/>
    <w:rsid w:val="00C87A00"/>
    <w:rsid w:val="00C972EC"/>
    <w:rsid w:val="00CA6C7B"/>
    <w:rsid w:val="00CC040A"/>
    <w:rsid w:val="00CC30F8"/>
    <w:rsid w:val="00CC4467"/>
    <w:rsid w:val="00CD7C90"/>
    <w:rsid w:val="00CE6969"/>
    <w:rsid w:val="00CF79DB"/>
    <w:rsid w:val="00D034AC"/>
    <w:rsid w:val="00D24F81"/>
    <w:rsid w:val="00D26C35"/>
    <w:rsid w:val="00D27A16"/>
    <w:rsid w:val="00D32AD2"/>
    <w:rsid w:val="00D34397"/>
    <w:rsid w:val="00D349DE"/>
    <w:rsid w:val="00D401DE"/>
    <w:rsid w:val="00D40A65"/>
    <w:rsid w:val="00D5153B"/>
    <w:rsid w:val="00D51997"/>
    <w:rsid w:val="00D61D01"/>
    <w:rsid w:val="00D64A84"/>
    <w:rsid w:val="00D70D9F"/>
    <w:rsid w:val="00D760AC"/>
    <w:rsid w:val="00D806E8"/>
    <w:rsid w:val="00D83862"/>
    <w:rsid w:val="00D85555"/>
    <w:rsid w:val="00D86EDB"/>
    <w:rsid w:val="00D903E5"/>
    <w:rsid w:val="00D91D83"/>
    <w:rsid w:val="00D9524D"/>
    <w:rsid w:val="00DC2EF2"/>
    <w:rsid w:val="00DE046D"/>
    <w:rsid w:val="00DE1283"/>
    <w:rsid w:val="00DE1474"/>
    <w:rsid w:val="00DE1950"/>
    <w:rsid w:val="00DE2B80"/>
    <w:rsid w:val="00DE3011"/>
    <w:rsid w:val="00DE54FC"/>
    <w:rsid w:val="00E00FED"/>
    <w:rsid w:val="00E03D85"/>
    <w:rsid w:val="00E10069"/>
    <w:rsid w:val="00E11CA3"/>
    <w:rsid w:val="00E1410B"/>
    <w:rsid w:val="00E23233"/>
    <w:rsid w:val="00E25EE9"/>
    <w:rsid w:val="00E279E0"/>
    <w:rsid w:val="00E32D7B"/>
    <w:rsid w:val="00E33FD0"/>
    <w:rsid w:val="00E34B8E"/>
    <w:rsid w:val="00E425BD"/>
    <w:rsid w:val="00E43385"/>
    <w:rsid w:val="00E442AE"/>
    <w:rsid w:val="00E45529"/>
    <w:rsid w:val="00E60BEA"/>
    <w:rsid w:val="00E66E0A"/>
    <w:rsid w:val="00E712DF"/>
    <w:rsid w:val="00E75991"/>
    <w:rsid w:val="00E810BD"/>
    <w:rsid w:val="00E8339B"/>
    <w:rsid w:val="00E84236"/>
    <w:rsid w:val="00E85534"/>
    <w:rsid w:val="00E87BE2"/>
    <w:rsid w:val="00E90D32"/>
    <w:rsid w:val="00EA226D"/>
    <w:rsid w:val="00EB5AAD"/>
    <w:rsid w:val="00EC2310"/>
    <w:rsid w:val="00EC5097"/>
    <w:rsid w:val="00EC7AE5"/>
    <w:rsid w:val="00ED6E8D"/>
    <w:rsid w:val="00EE58AB"/>
    <w:rsid w:val="00F048D2"/>
    <w:rsid w:val="00F059F6"/>
    <w:rsid w:val="00F11B53"/>
    <w:rsid w:val="00F20F37"/>
    <w:rsid w:val="00F24148"/>
    <w:rsid w:val="00F26AC7"/>
    <w:rsid w:val="00F3668D"/>
    <w:rsid w:val="00F465CA"/>
    <w:rsid w:val="00F50614"/>
    <w:rsid w:val="00F5091B"/>
    <w:rsid w:val="00F56228"/>
    <w:rsid w:val="00F6296D"/>
    <w:rsid w:val="00F6527D"/>
    <w:rsid w:val="00F7470A"/>
    <w:rsid w:val="00F75E74"/>
    <w:rsid w:val="00F77298"/>
    <w:rsid w:val="00F91961"/>
    <w:rsid w:val="00F95B11"/>
    <w:rsid w:val="00FA12F3"/>
    <w:rsid w:val="00FB1510"/>
    <w:rsid w:val="00FB52F0"/>
    <w:rsid w:val="00FC55FD"/>
    <w:rsid w:val="00FD7697"/>
    <w:rsid w:val="00FE2A8B"/>
    <w:rsid w:val="00FE6DD9"/>
    <w:rsid w:val="00FF2B72"/>
    <w:rsid w:val="00FF334B"/>
    <w:rsid w:val="00FF61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9FF"/>
    <w:pPr>
      <w:spacing w:after="200" w:line="276" w:lineRule="auto"/>
    </w:pPr>
    <w:rPr>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Referincomentariu">
    <w:name w:val="annotation reference"/>
    <w:uiPriority w:val="99"/>
    <w:semiHidden/>
    <w:unhideWhenUsed/>
    <w:rsid w:val="00BC471F"/>
    <w:rPr>
      <w:sz w:val="16"/>
      <w:szCs w:val="16"/>
    </w:rPr>
  </w:style>
  <w:style w:type="paragraph" w:styleId="Textcomentariu">
    <w:name w:val="annotation text"/>
    <w:basedOn w:val="Normal"/>
    <w:link w:val="TextcomentariuCaracter"/>
    <w:uiPriority w:val="99"/>
    <w:semiHidden/>
    <w:unhideWhenUsed/>
    <w:rsid w:val="00BC471F"/>
    <w:rPr>
      <w:sz w:val="20"/>
      <w:szCs w:val="20"/>
    </w:rPr>
  </w:style>
  <w:style w:type="character" w:customStyle="1" w:styleId="TextcomentariuCaracter">
    <w:name w:val="Text comentariu Caracter"/>
    <w:basedOn w:val="Fontdeparagrafimplicit"/>
    <w:link w:val="Textcomentariu"/>
    <w:uiPriority w:val="99"/>
    <w:semiHidden/>
    <w:rsid w:val="00BC471F"/>
  </w:style>
  <w:style w:type="paragraph" w:styleId="SubiectComentariu">
    <w:name w:val="annotation subject"/>
    <w:basedOn w:val="Textcomentariu"/>
    <w:next w:val="Textcomentariu"/>
    <w:link w:val="SubiectComentariuCaracter"/>
    <w:uiPriority w:val="99"/>
    <w:semiHidden/>
    <w:unhideWhenUsed/>
    <w:rsid w:val="00BC471F"/>
    <w:rPr>
      <w:b/>
      <w:bCs/>
    </w:rPr>
  </w:style>
  <w:style w:type="character" w:customStyle="1" w:styleId="SubiectComentariuCaracter">
    <w:name w:val="Subiect Comentariu Caracter"/>
    <w:link w:val="SubiectComentariu"/>
    <w:uiPriority w:val="99"/>
    <w:semiHidden/>
    <w:rsid w:val="00BC471F"/>
    <w:rPr>
      <w:b/>
      <w:bCs/>
    </w:rPr>
  </w:style>
  <w:style w:type="paragraph" w:styleId="TextnBalon">
    <w:name w:val="Balloon Text"/>
    <w:basedOn w:val="Normal"/>
    <w:link w:val="TextnBalonCaracter"/>
    <w:uiPriority w:val="99"/>
    <w:semiHidden/>
    <w:unhideWhenUsed/>
    <w:rsid w:val="00BC471F"/>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rsid w:val="00BC471F"/>
    <w:rPr>
      <w:rFonts w:ascii="Tahoma" w:hAnsi="Tahoma" w:cs="Tahoma"/>
      <w:sz w:val="16"/>
      <w:szCs w:val="16"/>
    </w:rPr>
  </w:style>
  <w:style w:type="paragraph" w:styleId="Revizuire">
    <w:name w:val="Revision"/>
    <w:hidden/>
    <w:uiPriority w:val="99"/>
    <w:semiHidden/>
    <w:rsid w:val="00B97ECB"/>
    <w:rPr>
      <w:sz w:val="22"/>
      <w:szCs w:val="22"/>
    </w:rPr>
  </w:style>
  <w:style w:type="paragraph" w:styleId="Listparagraf">
    <w:name w:val="List Paragraph"/>
    <w:aliases w:val="Akapit z listą BS,Outlines a.b.c.,List_Paragraph,Multilevel para_II,Akapit z lista BS"/>
    <w:basedOn w:val="Normal"/>
    <w:link w:val="ListparagrafCaracter"/>
    <w:uiPriority w:val="34"/>
    <w:qFormat/>
    <w:rsid w:val="00D40A65"/>
    <w:pPr>
      <w:ind w:left="720"/>
      <w:contextualSpacing/>
    </w:pPr>
  </w:style>
  <w:style w:type="paragraph" w:styleId="Textnotdesubsol">
    <w:name w:val="footnote text"/>
    <w:basedOn w:val="Normal"/>
    <w:link w:val="TextnotdesubsolCaracter"/>
    <w:unhideWhenUsed/>
    <w:rsid w:val="00FD7697"/>
    <w:pPr>
      <w:spacing w:after="0" w:line="240" w:lineRule="auto"/>
    </w:pPr>
    <w:rPr>
      <w:sz w:val="20"/>
      <w:szCs w:val="20"/>
    </w:rPr>
  </w:style>
  <w:style w:type="character" w:customStyle="1" w:styleId="TextnotdesubsolCaracter">
    <w:name w:val="Text notă de subsol Caracter"/>
    <w:basedOn w:val="Fontdeparagrafimplicit"/>
    <w:link w:val="Textnotdesubsol"/>
    <w:rsid w:val="00FD7697"/>
  </w:style>
  <w:style w:type="character" w:styleId="Referinnotdesubsol">
    <w:name w:val="footnote reference"/>
    <w:basedOn w:val="Fontdeparagrafimplicit"/>
    <w:uiPriority w:val="99"/>
    <w:semiHidden/>
    <w:unhideWhenUsed/>
    <w:rsid w:val="00FD7697"/>
    <w:rPr>
      <w:vertAlign w:val="superscript"/>
    </w:rPr>
  </w:style>
  <w:style w:type="paragraph" w:styleId="Antet">
    <w:name w:val="header"/>
    <w:basedOn w:val="Normal"/>
    <w:link w:val="AntetCaracter"/>
    <w:uiPriority w:val="99"/>
    <w:semiHidden/>
    <w:unhideWhenUsed/>
    <w:rsid w:val="001A323A"/>
    <w:pPr>
      <w:tabs>
        <w:tab w:val="center" w:pos="4680"/>
        <w:tab w:val="right" w:pos="9360"/>
      </w:tabs>
      <w:spacing w:after="0" w:line="240" w:lineRule="auto"/>
    </w:pPr>
  </w:style>
  <w:style w:type="character" w:customStyle="1" w:styleId="AntetCaracter">
    <w:name w:val="Antet Caracter"/>
    <w:basedOn w:val="Fontdeparagrafimplicit"/>
    <w:link w:val="Antet"/>
    <w:uiPriority w:val="99"/>
    <w:semiHidden/>
    <w:rsid w:val="001A323A"/>
    <w:rPr>
      <w:sz w:val="22"/>
      <w:szCs w:val="22"/>
    </w:rPr>
  </w:style>
  <w:style w:type="paragraph" w:styleId="Subsol">
    <w:name w:val="footer"/>
    <w:basedOn w:val="Normal"/>
    <w:link w:val="SubsolCaracter"/>
    <w:uiPriority w:val="99"/>
    <w:semiHidden/>
    <w:unhideWhenUsed/>
    <w:rsid w:val="001A323A"/>
    <w:pPr>
      <w:tabs>
        <w:tab w:val="center" w:pos="4680"/>
        <w:tab w:val="right" w:pos="9360"/>
      </w:tabs>
      <w:spacing w:after="0" w:line="240" w:lineRule="auto"/>
    </w:pPr>
  </w:style>
  <w:style w:type="character" w:customStyle="1" w:styleId="SubsolCaracter">
    <w:name w:val="Subsol Caracter"/>
    <w:basedOn w:val="Fontdeparagrafimplicit"/>
    <w:link w:val="Subsol"/>
    <w:uiPriority w:val="99"/>
    <w:semiHidden/>
    <w:rsid w:val="001A323A"/>
    <w:rPr>
      <w:sz w:val="22"/>
      <w:szCs w:val="22"/>
    </w:rPr>
  </w:style>
  <w:style w:type="paragraph" w:customStyle="1" w:styleId="instruct">
    <w:name w:val="instruct"/>
    <w:basedOn w:val="Normal"/>
    <w:rsid w:val="003B181D"/>
    <w:pPr>
      <w:widowControl w:val="0"/>
      <w:autoSpaceDE w:val="0"/>
      <w:autoSpaceDN w:val="0"/>
      <w:adjustRightInd w:val="0"/>
      <w:spacing w:before="40" w:after="40" w:line="240" w:lineRule="auto"/>
    </w:pPr>
    <w:rPr>
      <w:rFonts w:ascii="Trebuchet MS" w:eastAsia="Times New Roman" w:hAnsi="Trebuchet MS" w:cs="Arial"/>
      <w:i/>
      <w:iCs/>
      <w:sz w:val="20"/>
      <w:szCs w:val="21"/>
      <w:lang w:val="ro-RO" w:eastAsia="sk-SK"/>
    </w:rPr>
  </w:style>
  <w:style w:type="character" w:customStyle="1" w:styleId="ListparagrafCaracter">
    <w:name w:val="Listă paragraf Caracter"/>
    <w:aliases w:val="Akapit z listą BS Caracter,Outlines a.b.c. Caracter,List_Paragraph Caracter,Multilevel para_II Caracter,Akapit z lista BS Caracter"/>
    <w:link w:val="Listparagraf"/>
    <w:uiPriority w:val="34"/>
    <w:locked/>
    <w:rsid w:val="003B181D"/>
    <w:rPr>
      <w:sz w:val="22"/>
      <w:szCs w:val="22"/>
    </w:rPr>
  </w:style>
</w:styles>
</file>

<file path=word/webSettings.xml><?xml version="1.0" encoding="utf-8"?>
<w:webSettings xmlns:r="http://schemas.openxmlformats.org/officeDocument/2006/relationships" xmlns:w="http://schemas.openxmlformats.org/wordprocessingml/2006/main">
  <w:divs>
    <w:div w:id="560798390">
      <w:bodyDiv w:val="1"/>
      <w:marLeft w:val="0"/>
      <w:marRight w:val="0"/>
      <w:marTop w:val="0"/>
      <w:marBottom w:val="0"/>
      <w:divBdr>
        <w:top w:val="none" w:sz="0" w:space="0" w:color="auto"/>
        <w:left w:val="none" w:sz="0" w:space="0" w:color="auto"/>
        <w:bottom w:val="none" w:sz="0" w:space="0" w:color="auto"/>
        <w:right w:val="none" w:sz="0" w:space="0" w:color="auto"/>
      </w:divBdr>
    </w:div>
    <w:div w:id="834877094">
      <w:bodyDiv w:val="1"/>
      <w:marLeft w:val="0"/>
      <w:marRight w:val="0"/>
      <w:marTop w:val="0"/>
      <w:marBottom w:val="0"/>
      <w:divBdr>
        <w:top w:val="none" w:sz="0" w:space="0" w:color="auto"/>
        <w:left w:val="none" w:sz="0" w:space="0" w:color="auto"/>
        <w:bottom w:val="none" w:sz="0" w:space="0" w:color="auto"/>
        <w:right w:val="none" w:sz="0" w:space="0" w:color="auto"/>
      </w:divBdr>
    </w:div>
    <w:div w:id="1199931006">
      <w:bodyDiv w:val="1"/>
      <w:marLeft w:val="0"/>
      <w:marRight w:val="0"/>
      <w:marTop w:val="0"/>
      <w:marBottom w:val="0"/>
      <w:divBdr>
        <w:top w:val="none" w:sz="0" w:space="0" w:color="auto"/>
        <w:left w:val="none" w:sz="0" w:space="0" w:color="auto"/>
        <w:bottom w:val="none" w:sz="0" w:space="0" w:color="auto"/>
        <w:right w:val="none" w:sz="0" w:space="0" w:color="auto"/>
      </w:divBdr>
    </w:div>
    <w:div w:id="1282569461">
      <w:bodyDiv w:val="1"/>
      <w:marLeft w:val="0"/>
      <w:marRight w:val="0"/>
      <w:marTop w:val="0"/>
      <w:marBottom w:val="0"/>
      <w:divBdr>
        <w:top w:val="none" w:sz="0" w:space="0" w:color="auto"/>
        <w:left w:val="none" w:sz="0" w:space="0" w:color="auto"/>
        <w:bottom w:val="none" w:sz="0" w:space="0" w:color="auto"/>
        <w:right w:val="none" w:sz="0" w:space="0" w:color="auto"/>
      </w:divBdr>
    </w:div>
    <w:div w:id="1353723638">
      <w:bodyDiv w:val="1"/>
      <w:marLeft w:val="0"/>
      <w:marRight w:val="0"/>
      <w:marTop w:val="0"/>
      <w:marBottom w:val="0"/>
      <w:divBdr>
        <w:top w:val="none" w:sz="0" w:space="0" w:color="auto"/>
        <w:left w:val="none" w:sz="0" w:space="0" w:color="auto"/>
        <w:bottom w:val="none" w:sz="0" w:space="0" w:color="auto"/>
        <w:right w:val="none" w:sz="0" w:space="0" w:color="auto"/>
      </w:divBdr>
    </w:div>
    <w:div w:id="1737167510">
      <w:bodyDiv w:val="1"/>
      <w:marLeft w:val="0"/>
      <w:marRight w:val="0"/>
      <w:marTop w:val="0"/>
      <w:marBottom w:val="0"/>
      <w:divBdr>
        <w:top w:val="none" w:sz="0" w:space="0" w:color="auto"/>
        <w:left w:val="none" w:sz="0" w:space="0" w:color="auto"/>
        <w:bottom w:val="none" w:sz="0" w:space="0" w:color="auto"/>
        <w:right w:val="none" w:sz="0" w:space="0" w:color="auto"/>
      </w:divBdr>
    </w:div>
    <w:div w:id="1867325883">
      <w:bodyDiv w:val="1"/>
      <w:marLeft w:val="0"/>
      <w:marRight w:val="0"/>
      <w:marTop w:val="0"/>
      <w:marBottom w:val="0"/>
      <w:divBdr>
        <w:top w:val="none" w:sz="0" w:space="0" w:color="auto"/>
        <w:left w:val="none" w:sz="0" w:space="0" w:color="auto"/>
        <w:bottom w:val="none" w:sz="0" w:space="0" w:color="auto"/>
        <w:right w:val="none" w:sz="0" w:space="0" w:color="auto"/>
      </w:divBdr>
    </w:div>
    <w:div w:id="201506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A6069E-13DC-452F-90CF-663DE78E2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522</Words>
  <Characters>2978</Characters>
  <Application>Microsoft Office Word</Application>
  <DocSecurity>0</DocSecurity>
  <Lines>24</Lines>
  <Paragraphs>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acer0-sistem</dc:creator>
  <cp:lastModifiedBy>Dumitriu Gabriela</cp:lastModifiedBy>
  <cp:revision>5</cp:revision>
  <cp:lastPrinted>2022-04-12T07:05:00Z</cp:lastPrinted>
  <dcterms:created xsi:type="dcterms:W3CDTF">2022-05-31T08:44:00Z</dcterms:created>
  <dcterms:modified xsi:type="dcterms:W3CDTF">2022-05-31T09:15:00Z</dcterms:modified>
</cp:coreProperties>
</file>